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5175992"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16663">
        <w:rPr>
          <w:rFonts w:ascii="Times New Roman" w:eastAsia="Times New Roman" w:hAnsi="Times New Roman"/>
          <w:b/>
          <w:sz w:val="24"/>
          <w:szCs w:val="24"/>
        </w:rPr>
        <w:t>овочів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8D9FF3D"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C67D3" w:rsidRPr="008C67D3">
        <w:rPr>
          <w:rFonts w:ascii="Times New Roman" w:eastAsia="Times New Roman" w:hAnsi="Times New Roman"/>
          <w:b/>
          <w:sz w:val="24"/>
          <w:szCs w:val="24"/>
        </w:rPr>
        <w:t>Овочі (</w:t>
      </w:r>
      <w:r w:rsidR="008C67D3" w:rsidRPr="008C67D3">
        <w:rPr>
          <w:rFonts w:ascii="Times New Roman" w:eastAsia="Times New Roman" w:hAnsi="Times New Roman"/>
          <w:b/>
          <w:bCs/>
          <w:sz w:val="24"/>
          <w:szCs w:val="24"/>
        </w:rPr>
        <w:t xml:space="preserve">Морква </w:t>
      </w:r>
      <w:r w:rsidR="008C67D3" w:rsidRPr="008C67D3">
        <w:rPr>
          <w:rFonts w:ascii="Times New Roman" w:eastAsia="Times New Roman" w:hAnsi="Times New Roman"/>
          <w:bCs/>
          <w:sz w:val="24"/>
          <w:szCs w:val="24"/>
        </w:rPr>
        <w:t>(відповідний код 03221112-4-Морква)</w:t>
      </w:r>
      <w:r w:rsidR="008C67D3" w:rsidRPr="008C67D3">
        <w:rPr>
          <w:rFonts w:ascii="Times New Roman" w:eastAsia="Times New Roman" w:hAnsi="Times New Roman"/>
          <w:b/>
          <w:bCs/>
          <w:sz w:val="24"/>
          <w:szCs w:val="24"/>
        </w:rPr>
        <w:t xml:space="preserve">, цибуля </w:t>
      </w:r>
      <w:r w:rsidR="008C67D3" w:rsidRPr="008C67D3">
        <w:rPr>
          <w:rFonts w:ascii="Times New Roman" w:eastAsia="Times New Roman" w:hAnsi="Times New Roman"/>
          <w:bCs/>
          <w:sz w:val="24"/>
          <w:szCs w:val="24"/>
        </w:rPr>
        <w:t>(відповідний код 03221113-1-Цибуля)</w:t>
      </w:r>
      <w:r w:rsidR="008C67D3" w:rsidRPr="008C67D3">
        <w:rPr>
          <w:rFonts w:ascii="Times New Roman" w:eastAsia="Times New Roman" w:hAnsi="Times New Roman"/>
          <w:b/>
          <w:bCs/>
          <w:sz w:val="24"/>
          <w:szCs w:val="24"/>
        </w:rPr>
        <w:t xml:space="preserve">, буряк </w:t>
      </w:r>
      <w:r w:rsidR="008C67D3" w:rsidRPr="008C67D3">
        <w:rPr>
          <w:rFonts w:ascii="Times New Roman" w:eastAsia="Times New Roman" w:hAnsi="Times New Roman"/>
          <w:bCs/>
          <w:sz w:val="24"/>
          <w:szCs w:val="24"/>
        </w:rPr>
        <w:t>(відповідний код 03221111-7-Буряк)</w:t>
      </w:r>
      <w:r w:rsidR="008C67D3" w:rsidRPr="008C67D3">
        <w:rPr>
          <w:rFonts w:ascii="Times New Roman" w:eastAsia="Times New Roman" w:hAnsi="Times New Roman"/>
          <w:b/>
          <w:bCs/>
          <w:sz w:val="24"/>
          <w:szCs w:val="24"/>
        </w:rPr>
        <w:t xml:space="preserve">, капуста </w:t>
      </w:r>
      <w:r w:rsidR="008C67D3" w:rsidRPr="008C67D3">
        <w:rPr>
          <w:rFonts w:ascii="Times New Roman" w:eastAsia="Times New Roman" w:hAnsi="Times New Roman"/>
          <w:bCs/>
          <w:sz w:val="24"/>
          <w:szCs w:val="24"/>
        </w:rPr>
        <w:t>(відповідний код 03221410-3-Капуста качанна)</w:t>
      </w:r>
      <w:r w:rsidR="008C67D3" w:rsidRPr="008C67D3">
        <w:rPr>
          <w:rFonts w:ascii="Times New Roman" w:eastAsia="Times New Roman" w:hAnsi="Times New Roman"/>
          <w:b/>
          <w:bCs/>
          <w:sz w:val="24"/>
          <w:szCs w:val="24"/>
        </w:rPr>
        <w:t xml:space="preserve">, квасоля біла </w:t>
      </w:r>
      <w:r w:rsidR="008C67D3" w:rsidRPr="008C67D3">
        <w:rPr>
          <w:rFonts w:ascii="Times New Roman" w:eastAsia="Times New Roman" w:hAnsi="Times New Roman"/>
          <w:bCs/>
          <w:sz w:val="24"/>
          <w:szCs w:val="24"/>
        </w:rPr>
        <w:t>(відповідний код 03221210-1-Квасоля)</w:t>
      </w:r>
      <w:r w:rsidR="008C67D3" w:rsidRPr="008C67D3">
        <w:rPr>
          <w:rFonts w:ascii="Times New Roman" w:eastAsia="Times New Roman" w:hAnsi="Times New Roman"/>
          <w:b/>
          <w:bCs/>
          <w:sz w:val="24"/>
          <w:szCs w:val="24"/>
        </w:rPr>
        <w:t xml:space="preserve">, квасоля червона </w:t>
      </w:r>
      <w:r w:rsidR="008C67D3" w:rsidRPr="008C67D3">
        <w:rPr>
          <w:rFonts w:ascii="Times New Roman" w:eastAsia="Times New Roman" w:hAnsi="Times New Roman"/>
          <w:bCs/>
          <w:sz w:val="24"/>
          <w:szCs w:val="24"/>
        </w:rPr>
        <w:t>(відповідний код 03221210-1 квасоля)</w:t>
      </w:r>
      <w:r w:rsidR="008C67D3" w:rsidRPr="008C67D3">
        <w:rPr>
          <w:rFonts w:ascii="Times New Roman" w:eastAsia="Times New Roman" w:hAnsi="Times New Roman"/>
          <w:b/>
          <w:bCs/>
          <w:sz w:val="24"/>
          <w:szCs w:val="24"/>
        </w:rPr>
        <w:t xml:space="preserve">, кріп свіжий </w:t>
      </w:r>
      <w:r w:rsidR="008C67D3" w:rsidRPr="008C67D3">
        <w:rPr>
          <w:rFonts w:ascii="Times New Roman" w:eastAsia="Times New Roman" w:hAnsi="Times New Roman"/>
          <w:bCs/>
          <w:sz w:val="24"/>
          <w:szCs w:val="24"/>
        </w:rPr>
        <w:t>(відповідний код 03221300-9-Листкові овочі)</w:t>
      </w:r>
      <w:r w:rsidR="008C67D3" w:rsidRPr="008C67D3">
        <w:rPr>
          <w:rFonts w:ascii="Times New Roman" w:eastAsia="Times New Roman" w:hAnsi="Times New Roman"/>
          <w:b/>
          <w:bCs/>
          <w:sz w:val="24"/>
          <w:szCs w:val="24"/>
        </w:rPr>
        <w:t xml:space="preserve">, зелень петрушки </w:t>
      </w:r>
      <w:r w:rsidR="008C67D3" w:rsidRPr="008C67D3">
        <w:rPr>
          <w:rFonts w:ascii="Times New Roman" w:eastAsia="Times New Roman" w:hAnsi="Times New Roman"/>
          <w:bCs/>
          <w:sz w:val="24"/>
          <w:szCs w:val="24"/>
        </w:rPr>
        <w:t>(відповідний код 03221300-9 Листкові овочі)</w:t>
      </w:r>
      <w:r w:rsidR="008C67D3" w:rsidRPr="008C67D3">
        <w:rPr>
          <w:rFonts w:ascii="Times New Roman" w:eastAsia="Times New Roman" w:hAnsi="Times New Roman"/>
          <w:b/>
          <w:bCs/>
          <w:sz w:val="24"/>
          <w:szCs w:val="24"/>
        </w:rPr>
        <w:t xml:space="preserve">, перець солодкий </w:t>
      </w:r>
      <w:r w:rsidR="008C67D3" w:rsidRPr="008C67D3">
        <w:rPr>
          <w:rFonts w:ascii="Times New Roman" w:eastAsia="Times New Roman" w:hAnsi="Times New Roman"/>
          <w:bCs/>
          <w:sz w:val="24"/>
          <w:szCs w:val="24"/>
        </w:rPr>
        <w:t>(відповідний код 03221230-7 Перець овочевий)</w:t>
      </w:r>
      <w:r w:rsidR="008C67D3" w:rsidRPr="008C67D3">
        <w:rPr>
          <w:rFonts w:ascii="Times New Roman" w:eastAsia="Times New Roman" w:hAnsi="Times New Roman"/>
          <w:b/>
          <w:bCs/>
          <w:sz w:val="24"/>
          <w:szCs w:val="24"/>
        </w:rPr>
        <w:t xml:space="preserve">, корінь петрушки </w:t>
      </w:r>
      <w:r w:rsidR="008C67D3" w:rsidRPr="008C67D3">
        <w:rPr>
          <w:rFonts w:ascii="Times New Roman" w:eastAsia="Times New Roman" w:hAnsi="Times New Roman"/>
          <w:bCs/>
          <w:sz w:val="24"/>
          <w:szCs w:val="24"/>
        </w:rPr>
        <w:t>(відповідний код 03221110-0 Коренеплідні овочі)</w:t>
      </w:r>
      <w:r w:rsidR="008C67D3" w:rsidRPr="008C67D3">
        <w:rPr>
          <w:rFonts w:ascii="Times New Roman" w:eastAsia="Times New Roman" w:hAnsi="Times New Roman"/>
          <w:b/>
          <w:bCs/>
          <w:sz w:val="24"/>
          <w:szCs w:val="24"/>
        </w:rPr>
        <w:t xml:space="preserve">, корінь селери </w:t>
      </w:r>
      <w:r w:rsidR="008C67D3" w:rsidRPr="008C67D3">
        <w:rPr>
          <w:rFonts w:ascii="Times New Roman" w:eastAsia="Times New Roman" w:hAnsi="Times New Roman"/>
          <w:bCs/>
          <w:sz w:val="24"/>
          <w:szCs w:val="24"/>
        </w:rPr>
        <w:t>(відповідний код 03221110-0 Коренеплідні овочі)</w:t>
      </w:r>
      <w:r w:rsidR="008C67D3" w:rsidRPr="008C67D3">
        <w:rPr>
          <w:rFonts w:ascii="Times New Roman" w:eastAsia="Times New Roman" w:hAnsi="Times New Roman"/>
          <w:b/>
          <w:bCs/>
          <w:sz w:val="24"/>
          <w:szCs w:val="24"/>
        </w:rPr>
        <w:t xml:space="preserve">, часник </w:t>
      </w:r>
      <w:r w:rsidR="008C67D3" w:rsidRPr="008C67D3">
        <w:rPr>
          <w:rFonts w:ascii="Times New Roman" w:eastAsia="Times New Roman" w:hAnsi="Times New Roman"/>
          <w:bCs/>
          <w:sz w:val="24"/>
          <w:szCs w:val="24"/>
        </w:rPr>
        <w:t>(відповідний код 03221110-0 Коренеплідні овочі)</w:t>
      </w:r>
      <w:r w:rsidR="008C67D3" w:rsidRPr="008C67D3">
        <w:rPr>
          <w:rFonts w:ascii="Times New Roman" w:eastAsia="Times New Roman" w:hAnsi="Times New Roman"/>
          <w:b/>
          <w:sz w:val="24"/>
          <w:szCs w:val="24"/>
        </w:rPr>
        <w:t>)</w:t>
      </w:r>
      <w:r w:rsidR="00016663" w:rsidRPr="00016663">
        <w:rPr>
          <w:rFonts w:ascii="Times New Roman" w:eastAsia="Times New Roman" w:hAnsi="Times New Roman"/>
          <w:b/>
          <w:sz w:val="24"/>
          <w:szCs w:val="24"/>
        </w:rPr>
        <w:t xml:space="preserve"> код 03</w:t>
      </w:r>
      <w:r w:rsidR="00016663" w:rsidRPr="00016663">
        <w:rPr>
          <w:rFonts w:ascii="Times New Roman" w:eastAsia="Times New Roman" w:hAnsi="Times New Roman"/>
          <w:b/>
          <w:bCs/>
          <w:sz w:val="24"/>
          <w:szCs w:val="24"/>
        </w:rPr>
        <w:t>220000-9 «Овочі, фрукти та горіхи»</w:t>
      </w:r>
      <w:r w:rsidR="008C67D3">
        <w:rPr>
          <w:rFonts w:ascii="Times New Roman" w:eastAsia="Times New Roman" w:hAnsi="Times New Roman"/>
          <w:b/>
          <w:bCs/>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7BE1DD6C"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8C67D3">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w:t>
      </w:r>
      <w:r w:rsidR="008C67D3">
        <w:rPr>
          <w:rFonts w:ascii="Times New Roman" w:eastAsia="Times New Roman" w:hAnsi="Times New Roman"/>
          <w:b/>
          <w:sz w:val="24"/>
          <w:szCs w:val="24"/>
          <w:lang w:val="ru-RU"/>
        </w:rPr>
        <w:t>14</w:t>
      </w:r>
      <w:r w:rsidR="008E2E6D" w:rsidRPr="008E2E6D">
        <w:rPr>
          <w:rFonts w:ascii="Times New Roman" w:eastAsia="Times New Roman" w:hAnsi="Times New Roman"/>
          <w:b/>
          <w:sz w:val="24"/>
          <w:szCs w:val="24"/>
          <w:lang w:val="ru-RU"/>
        </w:rPr>
        <w:t>-0</w:t>
      </w:r>
      <w:r w:rsidR="008C67D3">
        <w:rPr>
          <w:rFonts w:ascii="Times New Roman" w:eastAsia="Times New Roman" w:hAnsi="Times New Roman"/>
          <w:b/>
          <w:sz w:val="24"/>
          <w:szCs w:val="24"/>
          <w:lang w:val="ru-RU"/>
        </w:rPr>
        <w:t>14257</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9755270"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8C67D3">
        <w:rPr>
          <w:rFonts w:ascii="Times New Roman" w:eastAsia="Times New Roman" w:hAnsi="Times New Roman"/>
          <w:sz w:val="24"/>
          <w:szCs w:val="24"/>
        </w:rPr>
        <w:t>345</w:t>
      </w:r>
      <w:r w:rsidR="00B023C1">
        <w:rPr>
          <w:rFonts w:ascii="Times New Roman" w:eastAsia="Times New Roman" w:hAnsi="Times New Roman"/>
          <w:sz w:val="24"/>
          <w:szCs w:val="24"/>
        </w:rPr>
        <w:t> </w:t>
      </w:r>
      <w:r w:rsidR="008C67D3">
        <w:rPr>
          <w:rFonts w:ascii="Times New Roman" w:eastAsia="Times New Roman" w:hAnsi="Times New Roman"/>
          <w:sz w:val="24"/>
          <w:szCs w:val="24"/>
        </w:rPr>
        <w:t>0</w:t>
      </w:r>
      <w:r w:rsidR="005B1DFE">
        <w:rPr>
          <w:rFonts w:ascii="Times New Roman" w:eastAsia="Times New Roman" w:hAnsi="Times New Roman"/>
          <w:sz w:val="24"/>
          <w:szCs w:val="24"/>
        </w:rPr>
        <w:t>0</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3EF65EDD"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8C67D3">
        <w:rPr>
          <w:rFonts w:ascii="Times New Roman" w:eastAsia="Times New Roman" w:hAnsi="Times New Roman"/>
          <w:b/>
          <w:sz w:val="24"/>
          <w:szCs w:val="24"/>
        </w:rPr>
        <w:t>345</w:t>
      </w:r>
      <w:r w:rsidR="008E2E6D">
        <w:rPr>
          <w:rFonts w:ascii="Times New Roman" w:eastAsia="Times New Roman" w:hAnsi="Times New Roman"/>
          <w:b/>
          <w:sz w:val="24"/>
          <w:szCs w:val="24"/>
        </w:rPr>
        <w:t> </w:t>
      </w:r>
      <w:r w:rsidR="008C67D3">
        <w:rPr>
          <w:rFonts w:ascii="Times New Roman" w:eastAsia="Times New Roman" w:hAnsi="Times New Roman"/>
          <w:b/>
          <w:sz w:val="24"/>
          <w:szCs w:val="24"/>
        </w:rPr>
        <w:t>0</w:t>
      </w:r>
      <w:r w:rsidR="005B1DFE">
        <w:rPr>
          <w:rFonts w:ascii="Times New Roman" w:eastAsia="Times New Roman" w:hAnsi="Times New Roman"/>
          <w:b/>
          <w:sz w:val="24"/>
          <w:szCs w:val="24"/>
        </w:rPr>
        <w:t>0</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A3C0464" w14:textId="7CFDF20D" w:rsidR="008C67D3" w:rsidRPr="008C67D3" w:rsidRDefault="005B1DFE" w:rsidP="008C67D3">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lastRenderedPageBreak/>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Pr="0015299B">
        <w:rPr>
          <w:rFonts w:ascii="Times New Roman" w:eastAsia="Times New Roman" w:hAnsi="Times New Roman"/>
          <w:sz w:val="24"/>
          <w:szCs w:val="24"/>
        </w:rPr>
        <w:t>станом на дату оголошення закупівлі</w:t>
      </w:r>
      <w:r w:rsidR="008C67D3">
        <w:rPr>
          <w:rFonts w:ascii="Times New Roman" w:eastAsia="Times New Roman" w:hAnsi="Times New Roman"/>
          <w:sz w:val="24"/>
          <w:szCs w:val="24"/>
        </w:rPr>
        <w:t xml:space="preserve"> та на </w:t>
      </w:r>
      <w:r w:rsidR="008C67D3" w:rsidRPr="008C67D3">
        <w:rPr>
          <w:rFonts w:ascii="Times New Roman" w:hAnsi="Times New Roman"/>
          <w:sz w:val="28"/>
          <w:szCs w:val="28"/>
          <w:lang w:eastAsia="en-US"/>
        </w:rPr>
        <w:t xml:space="preserve"> </w:t>
      </w:r>
      <w:r w:rsidR="008C67D3" w:rsidRPr="008C67D3">
        <w:rPr>
          <w:rFonts w:ascii="Times New Roman" w:eastAsia="Times New Roman" w:hAnsi="Times New Roman"/>
          <w:sz w:val="24"/>
          <w:szCs w:val="24"/>
        </w:rPr>
        <w:t>підставі закупівельної ціни попередньої закупівлі</w:t>
      </w:r>
      <w:r w:rsidR="008C67D3">
        <w:rPr>
          <w:rFonts w:ascii="Times New Roman" w:eastAsia="Times New Roman" w:hAnsi="Times New Roman"/>
          <w:sz w:val="24"/>
          <w:szCs w:val="24"/>
        </w:rPr>
        <w:t>:</w:t>
      </w:r>
    </w:p>
    <w:tbl>
      <w:tblPr>
        <w:tblStyle w:val="a7"/>
        <w:tblW w:w="0" w:type="auto"/>
        <w:tblLayout w:type="fixed"/>
        <w:tblLook w:val="04A0" w:firstRow="1" w:lastRow="0" w:firstColumn="1" w:lastColumn="0" w:noHBand="0" w:noVBand="1"/>
      </w:tblPr>
      <w:tblGrid>
        <w:gridCol w:w="1524"/>
        <w:gridCol w:w="2015"/>
        <w:gridCol w:w="1559"/>
        <w:gridCol w:w="1484"/>
        <w:gridCol w:w="946"/>
        <w:gridCol w:w="1065"/>
        <w:gridCol w:w="1034"/>
      </w:tblGrid>
      <w:tr w:rsidR="007B07FE" w14:paraId="03029194" w14:textId="407FCB59" w:rsidTr="007B07FE">
        <w:tc>
          <w:tcPr>
            <w:tcW w:w="1524"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2015"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8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946"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65"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034"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7B07FE" w14:paraId="2FD66D83" w14:textId="47E9884C" w:rsidTr="007B07FE">
        <w:tc>
          <w:tcPr>
            <w:tcW w:w="1524" w:type="dxa"/>
          </w:tcPr>
          <w:p w14:paraId="14977C43" w14:textId="65985213" w:rsidR="00111062" w:rsidRDefault="00016663" w:rsidP="00770C71">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t>морква</w:t>
            </w:r>
          </w:p>
        </w:tc>
        <w:tc>
          <w:tcPr>
            <w:tcW w:w="2015" w:type="dxa"/>
          </w:tcPr>
          <w:p w14:paraId="1286D13D" w14:textId="0FFBA931" w:rsidR="00111062" w:rsidRPr="00016663" w:rsidRDefault="008C67D3" w:rsidP="008C67D3">
            <w:pPr>
              <w:spacing w:after="280"/>
              <w:jc w:val="both"/>
              <w:rPr>
                <w:rFonts w:ascii="Times New Roman" w:eastAsia="Times New Roman" w:hAnsi="Times New Roman"/>
                <w:color w:val="000000"/>
                <w:sz w:val="24"/>
                <w:szCs w:val="24"/>
              </w:rPr>
            </w:pPr>
            <w:r>
              <w:rPr>
                <w:rFonts w:ascii="Times New Roman" w:hAnsi="Times New Roman"/>
                <w:sz w:val="24"/>
                <w:szCs w:val="24"/>
              </w:rPr>
              <w:t>ТОВ</w:t>
            </w:r>
            <w:r w:rsidR="00016663" w:rsidRPr="00016663">
              <w:rPr>
                <w:rFonts w:ascii="Times New Roman" w:hAnsi="Times New Roman"/>
                <w:sz w:val="24"/>
                <w:szCs w:val="24"/>
              </w:rPr>
              <w:t xml:space="preserve"> </w:t>
            </w:r>
            <w:r>
              <w:rPr>
                <w:rFonts w:ascii="Times New Roman" w:hAnsi="Times New Roman"/>
                <w:sz w:val="24"/>
                <w:szCs w:val="24"/>
              </w:rPr>
              <w:t>«КРАЇНА ВІЛЬНИХ»</w:t>
            </w:r>
            <w:r w:rsidR="00016663">
              <w:rPr>
                <w:rFonts w:ascii="Times New Roman" w:hAnsi="Times New Roman"/>
                <w:sz w:val="24"/>
                <w:szCs w:val="24"/>
              </w:rPr>
              <w:t xml:space="preserve">, </w:t>
            </w:r>
            <w:r>
              <w:rPr>
                <w:rFonts w:ascii="Times New Roman" w:hAnsi="Times New Roman"/>
                <w:sz w:val="24"/>
                <w:szCs w:val="24"/>
              </w:rPr>
              <w:t>24</w:t>
            </w:r>
            <w:r w:rsidR="00016663">
              <w:rPr>
                <w:rFonts w:ascii="Times New Roman" w:hAnsi="Times New Roman"/>
                <w:sz w:val="24"/>
                <w:szCs w:val="24"/>
              </w:rPr>
              <w:t>,00 грн.</w:t>
            </w:r>
          </w:p>
        </w:tc>
        <w:tc>
          <w:tcPr>
            <w:tcW w:w="1559" w:type="dxa"/>
          </w:tcPr>
          <w:p w14:paraId="5915D2CC" w14:textId="05DD8781" w:rsidR="00111062" w:rsidRPr="005B1DFE" w:rsidRDefault="00016663" w:rsidP="008C67D3">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r w:rsidR="008C67D3">
              <w:rPr>
                <w:rFonts w:ascii="Times New Roman" w:hAnsi="Times New Roman"/>
                <w:sz w:val="24"/>
                <w:szCs w:val="24"/>
              </w:rPr>
              <w:t xml:space="preserve">Лисенко </w:t>
            </w:r>
            <w:proofErr w:type="spellStart"/>
            <w:r w:rsidR="008C67D3">
              <w:rPr>
                <w:rFonts w:ascii="Times New Roman" w:hAnsi="Times New Roman"/>
                <w:sz w:val="24"/>
                <w:szCs w:val="24"/>
              </w:rPr>
              <w:t>Вікторія</w:t>
            </w:r>
            <w:proofErr w:type="spellEnd"/>
            <w:r w:rsidR="008C67D3">
              <w:rPr>
                <w:rFonts w:ascii="Times New Roman" w:hAnsi="Times New Roman"/>
                <w:sz w:val="24"/>
                <w:szCs w:val="24"/>
              </w:rPr>
              <w:t xml:space="preserve"> </w:t>
            </w:r>
            <w:proofErr w:type="spellStart"/>
            <w:r w:rsidR="008C67D3">
              <w:rPr>
                <w:rFonts w:ascii="Times New Roman" w:hAnsi="Times New Roman"/>
                <w:sz w:val="24"/>
                <w:szCs w:val="24"/>
              </w:rPr>
              <w:t>Миколаївна</w:t>
            </w:r>
            <w:proofErr w:type="spellEnd"/>
            <w:r>
              <w:rPr>
                <w:rFonts w:ascii="Times New Roman" w:hAnsi="Times New Roman"/>
                <w:sz w:val="24"/>
                <w:szCs w:val="24"/>
              </w:rPr>
              <w:t xml:space="preserve">, </w:t>
            </w:r>
            <w:r w:rsidR="008C67D3">
              <w:rPr>
                <w:rFonts w:ascii="Times New Roman" w:hAnsi="Times New Roman"/>
                <w:sz w:val="24"/>
                <w:szCs w:val="24"/>
              </w:rPr>
              <w:t>20</w:t>
            </w:r>
            <w:r>
              <w:rPr>
                <w:rFonts w:ascii="Times New Roman" w:hAnsi="Times New Roman"/>
                <w:sz w:val="24"/>
                <w:szCs w:val="24"/>
              </w:rPr>
              <w:t>,00 грн.</w:t>
            </w:r>
          </w:p>
        </w:tc>
        <w:tc>
          <w:tcPr>
            <w:tcW w:w="1484" w:type="dxa"/>
          </w:tcPr>
          <w:p w14:paraId="3544BA72" w14:textId="398A0F90" w:rsidR="00111062" w:rsidRPr="007B07FE" w:rsidRDefault="00291C28" w:rsidP="008C67D3">
            <w:pPr>
              <w:spacing w:after="280"/>
              <w:jc w:val="both"/>
              <w:rPr>
                <w:rFonts w:ascii="Times New Roman" w:eastAsia="Times New Roman" w:hAnsi="Times New Roman"/>
                <w:color w:val="000000"/>
                <w:sz w:val="24"/>
                <w:szCs w:val="24"/>
              </w:rPr>
            </w:pPr>
            <w:r>
              <w:rPr>
                <w:rFonts w:ascii="Times New Roman" w:hAnsi="Times New Roman"/>
              </w:rPr>
              <w:t xml:space="preserve">ФОП </w:t>
            </w:r>
            <w:proofErr w:type="spellStart"/>
            <w:r w:rsidR="008C67D3">
              <w:rPr>
                <w:rFonts w:ascii="Times New Roman" w:hAnsi="Times New Roman"/>
              </w:rPr>
              <w:t>Гнатьо</w:t>
            </w:r>
            <w:proofErr w:type="spellEnd"/>
            <w:r>
              <w:rPr>
                <w:rFonts w:ascii="Times New Roman" w:hAnsi="Times New Roman"/>
              </w:rPr>
              <w:t xml:space="preserve"> </w:t>
            </w:r>
            <w:proofErr w:type="spellStart"/>
            <w:r w:rsidR="008C67D3">
              <w:rPr>
                <w:rFonts w:ascii="Times New Roman" w:hAnsi="Times New Roman"/>
              </w:rPr>
              <w:t>Наталія</w:t>
            </w:r>
            <w:proofErr w:type="spellEnd"/>
            <w:r w:rsidR="008C67D3">
              <w:rPr>
                <w:rFonts w:ascii="Times New Roman" w:hAnsi="Times New Roman"/>
              </w:rPr>
              <w:t xml:space="preserve"> </w:t>
            </w:r>
            <w:proofErr w:type="spellStart"/>
            <w:r w:rsidR="008C67D3">
              <w:rPr>
                <w:rFonts w:ascii="Times New Roman" w:hAnsi="Times New Roman"/>
              </w:rPr>
              <w:t>Іллівна</w:t>
            </w:r>
            <w:proofErr w:type="spellEnd"/>
            <w:r>
              <w:rPr>
                <w:rFonts w:ascii="Times New Roman" w:hAnsi="Times New Roman"/>
              </w:rPr>
              <w:t xml:space="preserve">, </w:t>
            </w:r>
            <w:r w:rsidR="008C67D3">
              <w:rPr>
                <w:rFonts w:ascii="Times New Roman" w:hAnsi="Times New Roman"/>
              </w:rPr>
              <w:t>25</w:t>
            </w:r>
            <w:r>
              <w:rPr>
                <w:rFonts w:ascii="Times New Roman" w:hAnsi="Times New Roman"/>
              </w:rPr>
              <w:t>,</w:t>
            </w:r>
            <w:r w:rsidR="008C67D3">
              <w:rPr>
                <w:rFonts w:ascii="Times New Roman" w:hAnsi="Times New Roman"/>
              </w:rPr>
              <w:t>0</w:t>
            </w:r>
            <w:r>
              <w:rPr>
                <w:rFonts w:ascii="Times New Roman" w:hAnsi="Times New Roman"/>
              </w:rPr>
              <w:t>0 грн.</w:t>
            </w:r>
          </w:p>
        </w:tc>
        <w:tc>
          <w:tcPr>
            <w:tcW w:w="946" w:type="dxa"/>
          </w:tcPr>
          <w:p w14:paraId="28B17531" w14:textId="6D5AD432" w:rsidR="00111062" w:rsidRDefault="008C67D3"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23,00</w:t>
            </w:r>
          </w:p>
        </w:tc>
        <w:tc>
          <w:tcPr>
            <w:tcW w:w="1065" w:type="dxa"/>
          </w:tcPr>
          <w:p w14:paraId="3AE9A11B" w14:textId="1349368F" w:rsidR="00111062" w:rsidRDefault="008C67D3"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3377</w:t>
            </w:r>
          </w:p>
        </w:tc>
        <w:tc>
          <w:tcPr>
            <w:tcW w:w="1034" w:type="dxa"/>
          </w:tcPr>
          <w:p w14:paraId="651E9843" w14:textId="304BF255" w:rsidR="00111062" w:rsidRDefault="008C67D3"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77671,00</w:t>
            </w:r>
          </w:p>
        </w:tc>
      </w:tr>
      <w:tr w:rsidR="00531597" w14:paraId="50E9FAC0" w14:textId="77777777" w:rsidTr="007B07FE">
        <w:tc>
          <w:tcPr>
            <w:tcW w:w="1524" w:type="dxa"/>
          </w:tcPr>
          <w:p w14:paraId="791DA31D" w14:textId="0CF45A9A" w:rsidR="00531597" w:rsidRDefault="00531597" w:rsidP="00531597">
            <w:pPr>
              <w:spacing w:after="280"/>
              <w:jc w:val="both"/>
              <w:rPr>
                <w:rFonts w:ascii="Times New Roman" w:eastAsia="Times New Roman" w:hAnsi="Times New Roman"/>
                <w:b/>
                <w:sz w:val="24"/>
                <w:szCs w:val="24"/>
              </w:rPr>
            </w:pPr>
            <w:r>
              <w:rPr>
                <w:rFonts w:ascii="Times New Roman" w:eastAsia="Times New Roman" w:hAnsi="Times New Roman"/>
                <w:b/>
                <w:sz w:val="24"/>
                <w:szCs w:val="24"/>
              </w:rPr>
              <w:t>цибуля</w:t>
            </w:r>
          </w:p>
        </w:tc>
        <w:tc>
          <w:tcPr>
            <w:tcW w:w="2015" w:type="dxa"/>
          </w:tcPr>
          <w:p w14:paraId="0107804E" w14:textId="44CC4E59" w:rsidR="00531597" w:rsidRDefault="00531597" w:rsidP="00531597">
            <w:pPr>
              <w:spacing w:after="280"/>
              <w:jc w:val="both"/>
              <w:rPr>
                <w:rFonts w:ascii="Times New Roman" w:eastAsia="Times New Roman" w:hAnsi="Times New Roman"/>
                <w:color w:val="000000"/>
                <w:sz w:val="24"/>
                <w:szCs w:val="24"/>
              </w:rPr>
            </w:pPr>
            <w:r>
              <w:rPr>
                <w:rFonts w:ascii="Times New Roman" w:hAnsi="Times New Roman"/>
              </w:rPr>
              <w:t xml:space="preserve">ФОП </w:t>
            </w:r>
            <w:proofErr w:type="spellStart"/>
            <w:r>
              <w:rPr>
                <w:rFonts w:ascii="Times New Roman" w:hAnsi="Times New Roman"/>
              </w:rPr>
              <w:t>Гнатьо</w:t>
            </w:r>
            <w:proofErr w:type="spellEnd"/>
            <w:r>
              <w:rPr>
                <w:rFonts w:ascii="Times New Roman" w:hAnsi="Times New Roman"/>
              </w:rPr>
              <w:t xml:space="preserve"> </w:t>
            </w:r>
            <w:proofErr w:type="spellStart"/>
            <w:r>
              <w:rPr>
                <w:rFonts w:ascii="Times New Roman" w:hAnsi="Times New Roman"/>
              </w:rPr>
              <w:t>Наталія</w:t>
            </w:r>
            <w:proofErr w:type="spellEnd"/>
            <w:r>
              <w:rPr>
                <w:rFonts w:ascii="Times New Roman" w:hAnsi="Times New Roman"/>
              </w:rPr>
              <w:t xml:space="preserve"> </w:t>
            </w:r>
            <w:proofErr w:type="spellStart"/>
            <w:r>
              <w:rPr>
                <w:rFonts w:ascii="Times New Roman" w:hAnsi="Times New Roman"/>
              </w:rPr>
              <w:t>Іллівна</w:t>
            </w:r>
            <w:proofErr w:type="spellEnd"/>
            <w:r>
              <w:rPr>
                <w:rFonts w:ascii="Times New Roman" w:hAnsi="Times New Roman"/>
              </w:rPr>
              <w:t>, 25,00 грн.</w:t>
            </w:r>
          </w:p>
        </w:tc>
        <w:tc>
          <w:tcPr>
            <w:tcW w:w="1559" w:type="dxa"/>
          </w:tcPr>
          <w:p w14:paraId="17D1F20D" w14:textId="04FE647F" w:rsidR="00531597" w:rsidRPr="007B07FE" w:rsidRDefault="00531597" w:rsidP="00531597">
            <w:pPr>
              <w:spacing w:after="280"/>
              <w:jc w:val="both"/>
              <w:rPr>
                <w:rFonts w:ascii="Times New Roman" w:eastAsia="Times New Roman" w:hAnsi="Times New Roman"/>
                <w:color w:val="000000"/>
                <w:sz w:val="24"/>
                <w:szCs w:val="24"/>
                <w:lang w:val="uk-UA"/>
              </w:rPr>
            </w:pPr>
            <w:r>
              <w:rPr>
                <w:rFonts w:ascii="Times New Roman" w:hAnsi="Times New Roman"/>
                <w:sz w:val="24"/>
                <w:szCs w:val="24"/>
              </w:rPr>
              <w:t>ТОВ</w:t>
            </w:r>
            <w:r w:rsidRPr="00016663">
              <w:rPr>
                <w:rFonts w:ascii="Times New Roman" w:hAnsi="Times New Roman"/>
                <w:sz w:val="24"/>
                <w:szCs w:val="24"/>
              </w:rPr>
              <w:t xml:space="preserve"> </w:t>
            </w:r>
            <w:r>
              <w:rPr>
                <w:rFonts w:ascii="Times New Roman" w:hAnsi="Times New Roman"/>
                <w:sz w:val="24"/>
                <w:szCs w:val="24"/>
              </w:rPr>
              <w:t>«КРАЇНА ВІЛЬНИХ», 24,00 грн.</w:t>
            </w:r>
          </w:p>
        </w:tc>
        <w:tc>
          <w:tcPr>
            <w:tcW w:w="1484" w:type="dxa"/>
          </w:tcPr>
          <w:p w14:paraId="6C3F9BA9" w14:textId="65CE64F1" w:rsidR="00531597" w:rsidRPr="005B1DFE" w:rsidRDefault="00531597" w:rsidP="00531597">
            <w:pPr>
              <w:spacing w:after="280"/>
              <w:jc w:val="both"/>
              <w:rPr>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25,00 грн.</w:t>
            </w:r>
          </w:p>
        </w:tc>
        <w:tc>
          <w:tcPr>
            <w:tcW w:w="946" w:type="dxa"/>
          </w:tcPr>
          <w:p w14:paraId="5F439DEA" w14:textId="734B8D41"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24,67</w:t>
            </w:r>
          </w:p>
        </w:tc>
        <w:tc>
          <w:tcPr>
            <w:tcW w:w="1065" w:type="dxa"/>
          </w:tcPr>
          <w:p w14:paraId="400DF173" w14:textId="6DFF05FD"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1034" w:type="dxa"/>
          </w:tcPr>
          <w:p w14:paraId="71F4A1A4" w14:textId="0D0B358C"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49858,07</w:t>
            </w:r>
          </w:p>
        </w:tc>
      </w:tr>
      <w:tr w:rsidR="00531597" w14:paraId="58925565" w14:textId="77777777" w:rsidTr="007B07FE">
        <w:tc>
          <w:tcPr>
            <w:tcW w:w="1524" w:type="dxa"/>
          </w:tcPr>
          <w:p w14:paraId="16E03A6E" w14:textId="75469608" w:rsidR="00531597" w:rsidRDefault="00531597" w:rsidP="00531597">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буряк</w:t>
            </w:r>
            <w:proofErr w:type="spellEnd"/>
          </w:p>
        </w:tc>
        <w:tc>
          <w:tcPr>
            <w:tcW w:w="2015" w:type="dxa"/>
          </w:tcPr>
          <w:p w14:paraId="332E45EF" w14:textId="63F1F8AF" w:rsidR="00531597" w:rsidRDefault="00531597" w:rsidP="00531597">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20,00 грн.</w:t>
            </w:r>
          </w:p>
        </w:tc>
        <w:tc>
          <w:tcPr>
            <w:tcW w:w="1559" w:type="dxa"/>
          </w:tcPr>
          <w:p w14:paraId="113DAF9A" w14:textId="6BAABBED" w:rsidR="00531597" w:rsidRDefault="00531597" w:rsidP="00531597">
            <w:pPr>
              <w:spacing w:after="280"/>
              <w:jc w:val="both"/>
              <w:rPr>
                <w:rFonts w:ascii="Times New Roman" w:hAnsi="Times New Roman"/>
                <w:sz w:val="24"/>
                <w:szCs w:val="24"/>
              </w:rPr>
            </w:pPr>
            <w:r>
              <w:rPr>
                <w:rFonts w:ascii="Times New Roman" w:hAnsi="Times New Roman"/>
                <w:sz w:val="24"/>
                <w:szCs w:val="24"/>
              </w:rPr>
              <w:t>ТОВ</w:t>
            </w:r>
            <w:r w:rsidRPr="00016663">
              <w:rPr>
                <w:rFonts w:ascii="Times New Roman" w:hAnsi="Times New Roman"/>
                <w:sz w:val="24"/>
                <w:szCs w:val="24"/>
              </w:rPr>
              <w:t xml:space="preserve"> </w:t>
            </w:r>
            <w:r>
              <w:rPr>
                <w:rFonts w:ascii="Times New Roman" w:hAnsi="Times New Roman"/>
                <w:sz w:val="24"/>
                <w:szCs w:val="24"/>
              </w:rPr>
              <w:t>«КРАЇНА ВІЛЬНИХ», 15,00 грн.</w:t>
            </w:r>
          </w:p>
        </w:tc>
        <w:tc>
          <w:tcPr>
            <w:tcW w:w="1484" w:type="dxa"/>
          </w:tcPr>
          <w:p w14:paraId="06866F41" w14:textId="4F0AC949" w:rsidR="00531597" w:rsidRDefault="00531597" w:rsidP="00531597">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Помпуш</w:t>
            </w:r>
            <w:proofErr w:type="spellEnd"/>
            <w:r>
              <w:rPr>
                <w:rFonts w:ascii="Times New Roman" w:hAnsi="Times New Roman"/>
                <w:sz w:val="24"/>
                <w:szCs w:val="24"/>
              </w:rPr>
              <w:t xml:space="preserve"> </w:t>
            </w:r>
            <w:proofErr w:type="spellStart"/>
            <w:r>
              <w:rPr>
                <w:rFonts w:ascii="Times New Roman" w:hAnsi="Times New Roman"/>
                <w:sz w:val="24"/>
                <w:szCs w:val="24"/>
              </w:rPr>
              <w:t>Георгій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proofErr w:type="spellEnd"/>
            <w:r>
              <w:rPr>
                <w:rFonts w:ascii="Times New Roman" w:hAnsi="Times New Roman"/>
                <w:sz w:val="24"/>
                <w:szCs w:val="24"/>
              </w:rPr>
              <w:t>, 15,00 грн.</w:t>
            </w:r>
          </w:p>
        </w:tc>
        <w:tc>
          <w:tcPr>
            <w:tcW w:w="946" w:type="dxa"/>
          </w:tcPr>
          <w:p w14:paraId="6E66CEF3" w14:textId="1F21FA87"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16,67</w:t>
            </w:r>
          </w:p>
        </w:tc>
        <w:tc>
          <w:tcPr>
            <w:tcW w:w="1065" w:type="dxa"/>
          </w:tcPr>
          <w:p w14:paraId="791E4546" w14:textId="0C89522B"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2283</w:t>
            </w:r>
          </w:p>
        </w:tc>
        <w:tc>
          <w:tcPr>
            <w:tcW w:w="1034" w:type="dxa"/>
          </w:tcPr>
          <w:p w14:paraId="19547828" w14:textId="776CB716"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38057,61</w:t>
            </w:r>
          </w:p>
        </w:tc>
      </w:tr>
      <w:tr w:rsidR="00531597" w14:paraId="0AD40730" w14:textId="77777777" w:rsidTr="007B07FE">
        <w:tc>
          <w:tcPr>
            <w:tcW w:w="1524" w:type="dxa"/>
          </w:tcPr>
          <w:p w14:paraId="3B6EBC32" w14:textId="3A02FA24" w:rsidR="00531597" w:rsidRDefault="00531597" w:rsidP="00531597">
            <w:pPr>
              <w:spacing w:after="280"/>
              <w:jc w:val="both"/>
              <w:rPr>
                <w:rFonts w:ascii="Times New Roman" w:eastAsia="Times New Roman" w:hAnsi="Times New Roman"/>
                <w:b/>
                <w:sz w:val="24"/>
                <w:szCs w:val="24"/>
              </w:rPr>
            </w:pPr>
            <w:r>
              <w:rPr>
                <w:rFonts w:ascii="Times New Roman" w:eastAsia="Times New Roman" w:hAnsi="Times New Roman"/>
                <w:b/>
                <w:sz w:val="24"/>
                <w:szCs w:val="24"/>
              </w:rPr>
              <w:t>капуста</w:t>
            </w:r>
          </w:p>
        </w:tc>
        <w:tc>
          <w:tcPr>
            <w:tcW w:w="2015" w:type="dxa"/>
          </w:tcPr>
          <w:p w14:paraId="223699BD" w14:textId="19A435CE" w:rsidR="00531597" w:rsidRDefault="00531597" w:rsidP="00531597">
            <w:pPr>
              <w:spacing w:after="280"/>
              <w:jc w:val="both"/>
              <w:rPr>
                <w:rFonts w:ascii="Times New Roman" w:hAnsi="Times New Roman"/>
                <w:sz w:val="24"/>
                <w:szCs w:val="24"/>
              </w:rPr>
            </w:pPr>
            <w:r>
              <w:rPr>
                <w:rFonts w:ascii="Times New Roman" w:hAnsi="Times New Roman"/>
                <w:sz w:val="24"/>
                <w:szCs w:val="24"/>
              </w:rPr>
              <w:t>ТОВ</w:t>
            </w:r>
            <w:r w:rsidRPr="00016663">
              <w:rPr>
                <w:rFonts w:ascii="Times New Roman" w:hAnsi="Times New Roman"/>
                <w:sz w:val="24"/>
                <w:szCs w:val="24"/>
              </w:rPr>
              <w:t xml:space="preserve"> </w:t>
            </w:r>
            <w:r>
              <w:rPr>
                <w:rFonts w:ascii="Times New Roman" w:hAnsi="Times New Roman"/>
                <w:sz w:val="24"/>
                <w:szCs w:val="24"/>
              </w:rPr>
              <w:t>«КРАЇНА ВІЛЬНИХ», 12,00 грн.</w:t>
            </w:r>
          </w:p>
        </w:tc>
        <w:tc>
          <w:tcPr>
            <w:tcW w:w="1559" w:type="dxa"/>
          </w:tcPr>
          <w:p w14:paraId="23B4BDC1" w14:textId="29AF9D23" w:rsidR="00531597" w:rsidRDefault="00531597" w:rsidP="00531597">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Помпуш</w:t>
            </w:r>
            <w:proofErr w:type="spellEnd"/>
            <w:r>
              <w:rPr>
                <w:rFonts w:ascii="Times New Roman" w:hAnsi="Times New Roman"/>
                <w:sz w:val="24"/>
                <w:szCs w:val="24"/>
              </w:rPr>
              <w:t xml:space="preserve"> </w:t>
            </w:r>
            <w:proofErr w:type="spellStart"/>
            <w:r>
              <w:rPr>
                <w:rFonts w:ascii="Times New Roman" w:hAnsi="Times New Roman"/>
                <w:sz w:val="24"/>
                <w:szCs w:val="24"/>
              </w:rPr>
              <w:t>Георгій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proofErr w:type="spellEnd"/>
            <w:r>
              <w:rPr>
                <w:rFonts w:ascii="Times New Roman" w:hAnsi="Times New Roman"/>
                <w:sz w:val="24"/>
                <w:szCs w:val="24"/>
              </w:rPr>
              <w:t>, 23,00 грн.</w:t>
            </w:r>
          </w:p>
        </w:tc>
        <w:tc>
          <w:tcPr>
            <w:tcW w:w="1484" w:type="dxa"/>
          </w:tcPr>
          <w:p w14:paraId="67E063A3" w14:textId="687D28B9" w:rsidR="00531597" w:rsidRDefault="00531597" w:rsidP="00531597">
            <w:pPr>
              <w:spacing w:after="280"/>
              <w:jc w:val="both"/>
              <w:rPr>
                <w:rFonts w:ascii="Times New Roman" w:hAnsi="Times New Roman"/>
                <w:sz w:val="24"/>
                <w:szCs w:val="24"/>
              </w:rPr>
            </w:pPr>
            <w:r>
              <w:rPr>
                <w:rFonts w:ascii="Times New Roman" w:hAnsi="Times New Roman"/>
              </w:rPr>
              <w:t xml:space="preserve">ФОП </w:t>
            </w:r>
            <w:proofErr w:type="spellStart"/>
            <w:r>
              <w:rPr>
                <w:rFonts w:ascii="Times New Roman" w:hAnsi="Times New Roman"/>
              </w:rPr>
              <w:t>Гнатьо</w:t>
            </w:r>
            <w:proofErr w:type="spellEnd"/>
            <w:r>
              <w:rPr>
                <w:rFonts w:ascii="Times New Roman" w:hAnsi="Times New Roman"/>
              </w:rPr>
              <w:t xml:space="preserve"> </w:t>
            </w:r>
            <w:proofErr w:type="spellStart"/>
            <w:r>
              <w:rPr>
                <w:rFonts w:ascii="Times New Roman" w:hAnsi="Times New Roman"/>
              </w:rPr>
              <w:t>Наталія</w:t>
            </w:r>
            <w:proofErr w:type="spellEnd"/>
            <w:r>
              <w:rPr>
                <w:rFonts w:ascii="Times New Roman" w:hAnsi="Times New Roman"/>
              </w:rPr>
              <w:t xml:space="preserve"> </w:t>
            </w:r>
            <w:proofErr w:type="spellStart"/>
            <w:r>
              <w:rPr>
                <w:rFonts w:ascii="Times New Roman" w:hAnsi="Times New Roman"/>
              </w:rPr>
              <w:t>Іллівна</w:t>
            </w:r>
            <w:proofErr w:type="spellEnd"/>
            <w:r>
              <w:rPr>
                <w:rFonts w:ascii="Times New Roman" w:hAnsi="Times New Roman"/>
              </w:rPr>
              <w:t>, 15,00 грн.</w:t>
            </w:r>
          </w:p>
        </w:tc>
        <w:tc>
          <w:tcPr>
            <w:tcW w:w="946" w:type="dxa"/>
          </w:tcPr>
          <w:p w14:paraId="265B4BD8" w14:textId="249ED430"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16,67</w:t>
            </w:r>
          </w:p>
        </w:tc>
        <w:tc>
          <w:tcPr>
            <w:tcW w:w="1065" w:type="dxa"/>
          </w:tcPr>
          <w:p w14:paraId="177958F7" w14:textId="5A2FD399"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4912</w:t>
            </w:r>
          </w:p>
        </w:tc>
        <w:tc>
          <w:tcPr>
            <w:tcW w:w="1034" w:type="dxa"/>
          </w:tcPr>
          <w:p w14:paraId="2556B7C0" w14:textId="3CB70F2A"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81883,04</w:t>
            </w:r>
          </w:p>
        </w:tc>
      </w:tr>
      <w:tr w:rsidR="009A2112" w14:paraId="4B6023AB" w14:textId="77777777" w:rsidTr="007B07FE">
        <w:tc>
          <w:tcPr>
            <w:tcW w:w="1524" w:type="dxa"/>
          </w:tcPr>
          <w:p w14:paraId="0843AE09" w14:textId="155781B2" w:rsidR="009A2112" w:rsidRDefault="009A2112" w:rsidP="00770C71">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Квасоля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біла</w:t>
            </w:r>
            <w:proofErr w:type="spellEnd"/>
          </w:p>
        </w:tc>
        <w:tc>
          <w:tcPr>
            <w:tcW w:w="2015" w:type="dxa"/>
          </w:tcPr>
          <w:p w14:paraId="2778558E" w14:textId="231F2A7C" w:rsidR="009A2112" w:rsidRDefault="00531597" w:rsidP="00531597">
            <w:pPr>
              <w:spacing w:after="280"/>
              <w:jc w:val="both"/>
              <w:rPr>
                <w:rFonts w:ascii="Times New Roman" w:hAnsi="Times New Roman"/>
                <w:sz w:val="24"/>
                <w:szCs w:val="24"/>
              </w:rPr>
            </w:pPr>
            <w:r>
              <w:rPr>
                <w:rFonts w:ascii="Times New Roman" w:hAnsi="Times New Roman"/>
                <w:sz w:val="24"/>
                <w:szCs w:val="24"/>
              </w:rPr>
              <w:t>Т</w:t>
            </w:r>
            <w:r w:rsidR="009A2112">
              <w:rPr>
                <w:rFonts w:ascii="Times New Roman" w:hAnsi="Times New Roman"/>
                <w:sz w:val="24"/>
                <w:szCs w:val="24"/>
              </w:rPr>
              <w:t>О</w:t>
            </w:r>
            <w:r>
              <w:rPr>
                <w:rFonts w:ascii="Times New Roman" w:hAnsi="Times New Roman"/>
                <w:sz w:val="24"/>
                <w:szCs w:val="24"/>
              </w:rPr>
              <w:t>В</w:t>
            </w:r>
            <w:r w:rsidR="009A2112">
              <w:rPr>
                <w:rFonts w:ascii="Times New Roman" w:hAnsi="Times New Roman"/>
                <w:sz w:val="24"/>
                <w:szCs w:val="24"/>
              </w:rPr>
              <w:t xml:space="preserve"> </w:t>
            </w:r>
            <w:r>
              <w:rPr>
                <w:rFonts w:ascii="Times New Roman" w:hAnsi="Times New Roman"/>
                <w:sz w:val="24"/>
                <w:szCs w:val="24"/>
              </w:rPr>
              <w:t>«ФУДГРАНД»</w:t>
            </w:r>
            <w:r w:rsidR="009A2112">
              <w:rPr>
                <w:rFonts w:ascii="Times New Roman" w:hAnsi="Times New Roman"/>
                <w:sz w:val="24"/>
                <w:szCs w:val="24"/>
              </w:rPr>
              <w:t>, 1</w:t>
            </w:r>
            <w:r>
              <w:rPr>
                <w:rFonts w:ascii="Times New Roman" w:hAnsi="Times New Roman"/>
                <w:sz w:val="24"/>
                <w:szCs w:val="24"/>
              </w:rPr>
              <w:t>1</w:t>
            </w:r>
            <w:r w:rsidR="009A2112">
              <w:rPr>
                <w:rFonts w:ascii="Times New Roman" w:hAnsi="Times New Roman"/>
                <w:sz w:val="24"/>
                <w:szCs w:val="24"/>
              </w:rPr>
              <w:t>2,50 грн.</w:t>
            </w:r>
            <w:r>
              <w:rPr>
                <w:rFonts w:ascii="Times New Roman" w:hAnsi="Times New Roman"/>
                <w:sz w:val="24"/>
                <w:szCs w:val="24"/>
              </w:rPr>
              <w:t>(</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559" w:type="dxa"/>
          </w:tcPr>
          <w:p w14:paraId="4E76EA99" w14:textId="79017D91" w:rsidR="009A2112" w:rsidRDefault="009A2112" w:rsidP="00770C71">
            <w:pPr>
              <w:spacing w:after="280"/>
              <w:jc w:val="both"/>
              <w:rPr>
                <w:rFonts w:ascii="Times New Roman" w:hAnsi="Times New Roman"/>
                <w:sz w:val="24"/>
                <w:szCs w:val="24"/>
              </w:rPr>
            </w:pPr>
          </w:p>
        </w:tc>
        <w:tc>
          <w:tcPr>
            <w:tcW w:w="1484" w:type="dxa"/>
          </w:tcPr>
          <w:p w14:paraId="4312CA65" w14:textId="493B284C" w:rsidR="009A2112" w:rsidRDefault="009A2112" w:rsidP="00770C71">
            <w:pPr>
              <w:spacing w:after="280"/>
              <w:jc w:val="both"/>
              <w:rPr>
                <w:rFonts w:ascii="Times New Roman" w:hAnsi="Times New Roman"/>
                <w:sz w:val="24"/>
                <w:szCs w:val="24"/>
              </w:rPr>
            </w:pPr>
          </w:p>
        </w:tc>
        <w:tc>
          <w:tcPr>
            <w:tcW w:w="946" w:type="dxa"/>
          </w:tcPr>
          <w:p w14:paraId="42EB643A" w14:textId="0167E8EC" w:rsidR="009A2112" w:rsidRDefault="00531597"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112,50</w:t>
            </w:r>
          </w:p>
        </w:tc>
        <w:tc>
          <w:tcPr>
            <w:tcW w:w="1065" w:type="dxa"/>
          </w:tcPr>
          <w:p w14:paraId="5B70CF3F" w14:textId="68EA5B3D" w:rsidR="009A2112" w:rsidRDefault="00531597"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168</w:t>
            </w:r>
          </w:p>
        </w:tc>
        <w:tc>
          <w:tcPr>
            <w:tcW w:w="1034" w:type="dxa"/>
          </w:tcPr>
          <w:p w14:paraId="11CB9D59" w14:textId="09668AA9" w:rsidR="009A2112" w:rsidRDefault="00531597" w:rsidP="00770C71">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18900,00</w:t>
            </w:r>
          </w:p>
        </w:tc>
      </w:tr>
      <w:tr w:rsidR="00531597" w14:paraId="7C2AA1E6" w14:textId="77777777" w:rsidTr="007B07FE">
        <w:tc>
          <w:tcPr>
            <w:tcW w:w="1524" w:type="dxa"/>
          </w:tcPr>
          <w:p w14:paraId="73DF60C3" w14:textId="556ED349" w:rsidR="00531597" w:rsidRDefault="00531597" w:rsidP="00531597">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Квасоля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червона</w:t>
            </w:r>
            <w:proofErr w:type="spellEnd"/>
          </w:p>
        </w:tc>
        <w:tc>
          <w:tcPr>
            <w:tcW w:w="2015" w:type="dxa"/>
          </w:tcPr>
          <w:p w14:paraId="5B901CDD" w14:textId="2041DDDD" w:rsidR="00531597" w:rsidRDefault="00531597" w:rsidP="00531597">
            <w:pPr>
              <w:spacing w:after="280"/>
              <w:jc w:val="both"/>
              <w:rPr>
                <w:rFonts w:ascii="Times New Roman" w:hAnsi="Times New Roman"/>
                <w:sz w:val="24"/>
                <w:szCs w:val="24"/>
              </w:rPr>
            </w:pPr>
            <w:r>
              <w:rPr>
                <w:rFonts w:ascii="Times New Roman" w:hAnsi="Times New Roman"/>
                <w:sz w:val="24"/>
                <w:szCs w:val="24"/>
              </w:rPr>
              <w:t>ТОВ «ФУДГРАНД», 112,50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559" w:type="dxa"/>
          </w:tcPr>
          <w:p w14:paraId="42B02639" w14:textId="19E93A29" w:rsidR="00531597" w:rsidRDefault="00531597" w:rsidP="00531597">
            <w:pPr>
              <w:spacing w:after="280"/>
              <w:jc w:val="both"/>
              <w:rPr>
                <w:rFonts w:ascii="Times New Roman" w:hAnsi="Times New Roman"/>
                <w:sz w:val="24"/>
                <w:szCs w:val="24"/>
              </w:rPr>
            </w:pPr>
          </w:p>
        </w:tc>
        <w:tc>
          <w:tcPr>
            <w:tcW w:w="1484" w:type="dxa"/>
          </w:tcPr>
          <w:p w14:paraId="7AB72DAC" w14:textId="2368E654" w:rsidR="00531597" w:rsidRDefault="00531597" w:rsidP="00531597">
            <w:pPr>
              <w:spacing w:after="280"/>
              <w:jc w:val="both"/>
              <w:rPr>
                <w:rFonts w:ascii="Times New Roman" w:hAnsi="Times New Roman"/>
                <w:sz w:val="24"/>
                <w:szCs w:val="24"/>
              </w:rPr>
            </w:pPr>
          </w:p>
        </w:tc>
        <w:tc>
          <w:tcPr>
            <w:tcW w:w="946" w:type="dxa"/>
          </w:tcPr>
          <w:p w14:paraId="60601EF0" w14:textId="2156A83E"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112,50</w:t>
            </w:r>
          </w:p>
        </w:tc>
        <w:tc>
          <w:tcPr>
            <w:tcW w:w="1065" w:type="dxa"/>
          </w:tcPr>
          <w:p w14:paraId="628FB5FA" w14:textId="0E1D1561"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55</w:t>
            </w:r>
          </w:p>
        </w:tc>
        <w:tc>
          <w:tcPr>
            <w:tcW w:w="1034" w:type="dxa"/>
          </w:tcPr>
          <w:p w14:paraId="3E451B07" w14:textId="6DBF4278"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6187,50</w:t>
            </w:r>
          </w:p>
        </w:tc>
      </w:tr>
      <w:tr w:rsidR="00531597" w14:paraId="25FA90F1" w14:textId="77777777" w:rsidTr="007B07FE">
        <w:tc>
          <w:tcPr>
            <w:tcW w:w="1524" w:type="dxa"/>
          </w:tcPr>
          <w:p w14:paraId="32D3A3EF" w14:textId="39BCE7B4" w:rsidR="00531597" w:rsidRDefault="00531597" w:rsidP="00531597">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Кріп</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свіжий</w:t>
            </w:r>
            <w:proofErr w:type="spellEnd"/>
          </w:p>
        </w:tc>
        <w:tc>
          <w:tcPr>
            <w:tcW w:w="2015" w:type="dxa"/>
          </w:tcPr>
          <w:p w14:paraId="7C44C3D7" w14:textId="2B6EE2A0" w:rsidR="00531597" w:rsidRDefault="00531597" w:rsidP="00531597">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100,00 грн.</w:t>
            </w:r>
          </w:p>
        </w:tc>
        <w:tc>
          <w:tcPr>
            <w:tcW w:w="1559" w:type="dxa"/>
          </w:tcPr>
          <w:p w14:paraId="7519FBE6" w14:textId="1609B969" w:rsidR="00531597" w:rsidRDefault="00531597" w:rsidP="00531597">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Західна</w:t>
            </w:r>
            <w:proofErr w:type="spellEnd"/>
            <w:r>
              <w:rPr>
                <w:rFonts w:ascii="Times New Roman" w:hAnsi="Times New Roman"/>
                <w:sz w:val="24"/>
                <w:szCs w:val="24"/>
              </w:rPr>
              <w:t xml:space="preserve"> </w:t>
            </w:r>
            <w:proofErr w:type="spellStart"/>
            <w:r>
              <w:rPr>
                <w:rFonts w:ascii="Times New Roman" w:hAnsi="Times New Roman"/>
                <w:sz w:val="24"/>
                <w:szCs w:val="24"/>
              </w:rPr>
              <w:t>регіональна</w:t>
            </w:r>
            <w:proofErr w:type="spellEnd"/>
            <w:r>
              <w:rPr>
                <w:rFonts w:ascii="Times New Roman" w:hAnsi="Times New Roman"/>
                <w:sz w:val="24"/>
                <w:szCs w:val="24"/>
              </w:rPr>
              <w:t xml:space="preserve"> </w:t>
            </w:r>
            <w:proofErr w:type="spellStart"/>
            <w:r>
              <w:rPr>
                <w:rFonts w:ascii="Times New Roman" w:hAnsi="Times New Roman"/>
                <w:sz w:val="24"/>
                <w:szCs w:val="24"/>
              </w:rPr>
              <w:t>компанія</w:t>
            </w:r>
            <w:proofErr w:type="spellEnd"/>
            <w:r>
              <w:rPr>
                <w:rFonts w:ascii="Times New Roman" w:hAnsi="Times New Roman"/>
                <w:sz w:val="24"/>
                <w:szCs w:val="24"/>
              </w:rPr>
              <w:t>», 96,50 грн.</w:t>
            </w:r>
          </w:p>
        </w:tc>
        <w:tc>
          <w:tcPr>
            <w:tcW w:w="1484" w:type="dxa"/>
          </w:tcPr>
          <w:p w14:paraId="00E19CDF" w14:textId="1188457B" w:rsidR="00531597" w:rsidRDefault="00531597" w:rsidP="00531597">
            <w:pPr>
              <w:spacing w:after="280"/>
              <w:jc w:val="both"/>
              <w:rPr>
                <w:rFonts w:ascii="Times New Roman" w:hAnsi="Times New Roman"/>
                <w:sz w:val="24"/>
                <w:szCs w:val="24"/>
              </w:rPr>
            </w:pPr>
            <w:r>
              <w:rPr>
                <w:rFonts w:ascii="Times New Roman" w:hAnsi="Times New Roman"/>
                <w:sz w:val="24"/>
                <w:szCs w:val="24"/>
              </w:rPr>
              <w:t>ТОВ «ФУДГРАНД», 237,50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946" w:type="dxa"/>
          </w:tcPr>
          <w:p w14:paraId="6A4BC34B" w14:textId="01949B6D"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144,67</w:t>
            </w:r>
          </w:p>
        </w:tc>
        <w:tc>
          <w:tcPr>
            <w:tcW w:w="1065" w:type="dxa"/>
          </w:tcPr>
          <w:p w14:paraId="778FFB7F" w14:textId="6AAF43FE"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034" w:type="dxa"/>
          </w:tcPr>
          <w:p w14:paraId="69B027FA" w14:textId="18F9A2EC" w:rsidR="00531597" w:rsidRDefault="00531597" w:rsidP="00531597">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1157,36</w:t>
            </w:r>
          </w:p>
        </w:tc>
      </w:tr>
      <w:tr w:rsidR="00EC4649" w14:paraId="02D5C5E5" w14:textId="77777777" w:rsidTr="007B07FE">
        <w:tc>
          <w:tcPr>
            <w:tcW w:w="1524" w:type="dxa"/>
          </w:tcPr>
          <w:p w14:paraId="24B9104B" w14:textId="5B09AE20" w:rsidR="00EC4649" w:rsidRDefault="00EC4649" w:rsidP="00EC4649">
            <w:pPr>
              <w:spacing w:after="280"/>
              <w:jc w:val="both"/>
              <w:rPr>
                <w:rFonts w:ascii="Times New Roman" w:eastAsia="Times New Roman" w:hAnsi="Times New Roman"/>
                <w:b/>
                <w:sz w:val="24"/>
                <w:szCs w:val="24"/>
              </w:rPr>
            </w:pPr>
            <w:r>
              <w:rPr>
                <w:rFonts w:ascii="Times New Roman" w:eastAsia="Times New Roman" w:hAnsi="Times New Roman"/>
                <w:b/>
                <w:sz w:val="24"/>
                <w:szCs w:val="24"/>
              </w:rPr>
              <w:lastRenderedPageBreak/>
              <w:t>Зелень петрушки</w:t>
            </w:r>
          </w:p>
        </w:tc>
        <w:tc>
          <w:tcPr>
            <w:tcW w:w="2015" w:type="dxa"/>
          </w:tcPr>
          <w:p w14:paraId="6AB2E549" w14:textId="7545BAFE" w:rsidR="00EC4649" w:rsidRDefault="00EC4649" w:rsidP="00EC4649">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100,00 грн.</w:t>
            </w:r>
          </w:p>
        </w:tc>
        <w:tc>
          <w:tcPr>
            <w:tcW w:w="1559" w:type="dxa"/>
          </w:tcPr>
          <w:p w14:paraId="6C130BC4" w14:textId="7B6D627D" w:rsidR="00EC4649" w:rsidRDefault="00EC4649" w:rsidP="00EC4649">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Західна</w:t>
            </w:r>
            <w:proofErr w:type="spellEnd"/>
            <w:r>
              <w:rPr>
                <w:rFonts w:ascii="Times New Roman" w:hAnsi="Times New Roman"/>
                <w:sz w:val="24"/>
                <w:szCs w:val="24"/>
              </w:rPr>
              <w:t xml:space="preserve"> </w:t>
            </w:r>
            <w:proofErr w:type="spellStart"/>
            <w:r>
              <w:rPr>
                <w:rFonts w:ascii="Times New Roman" w:hAnsi="Times New Roman"/>
                <w:sz w:val="24"/>
                <w:szCs w:val="24"/>
              </w:rPr>
              <w:t>регіональна</w:t>
            </w:r>
            <w:proofErr w:type="spellEnd"/>
            <w:r>
              <w:rPr>
                <w:rFonts w:ascii="Times New Roman" w:hAnsi="Times New Roman"/>
                <w:sz w:val="24"/>
                <w:szCs w:val="24"/>
              </w:rPr>
              <w:t xml:space="preserve"> </w:t>
            </w:r>
            <w:proofErr w:type="spellStart"/>
            <w:r>
              <w:rPr>
                <w:rFonts w:ascii="Times New Roman" w:hAnsi="Times New Roman"/>
                <w:sz w:val="24"/>
                <w:szCs w:val="24"/>
              </w:rPr>
              <w:t>компанія</w:t>
            </w:r>
            <w:proofErr w:type="spellEnd"/>
            <w:r>
              <w:rPr>
                <w:rFonts w:ascii="Times New Roman" w:hAnsi="Times New Roman"/>
                <w:sz w:val="24"/>
                <w:szCs w:val="24"/>
              </w:rPr>
              <w:t>», 144,00 грн.</w:t>
            </w:r>
          </w:p>
        </w:tc>
        <w:tc>
          <w:tcPr>
            <w:tcW w:w="1484" w:type="dxa"/>
          </w:tcPr>
          <w:p w14:paraId="31B74DC6" w14:textId="2538F08E" w:rsidR="00EC4649" w:rsidRDefault="00EC4649" w:rsidP="00EC4649">
            <w:pPr>
              <w:spacing w:after="280"/>
              <w:jc w:val="both"/>
              <w:rPr>
                <w:rFonts w:ascii="Times New Roman" w:hAnsi="Times New Roman"/>
                <w:sz w:val="24"/>
                <w:szCs w:val="24"/>
              </w:rPr>
            </w:pPr>
            <w:r>
              <w:rPr>
                <w:rFonts w:ascii="Times New Roman" w:hAnsi="Times New Roman"/>
                <w:sz w:val="24"/>
                <w:szCs w:val="24"/>
              </w:rPr>
              <w:t>ТОВ «ФУДГРАНД», 250,00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946" w:type="dxa"/>
          </w:tcPr>
          <w:p w14:paraId="602F6A3D" w14:textId="652C53AA"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164,67</w:t>
            </w:r>
          </w:p>
        </w:tc>
        <w:tc>
          <w:tcPr>
            <w:tcW w:w="1065" w:type="dxa"/>
          </w:tcPr>
          <w:p w14:paraId="160B80AD" w14:textId="5620792D"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164</w:t>
            </w:r>
          </w:p>
        </w:tc>
        <w:tc>
          <w:tcPr>
            <w:tcW w:w="1034" w:type="dxa"/>
          </w:tcPr>
          <w:p w14:paraId="52543082" w14:textId="78547631"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27005,88</w:t>
            </w:r>
          </w:p>
        </w:tc>
      </w:tr>
      <w:tr w:rsidR="00EC4649" w14:paraId="24DC03C8" w14:textId="77777777" w:rsidTr="007B07FE">
        <w:tc>
          <w:tcPr>
            <w:tcW w:w="1524" w:type="dxa"/>
          </w:tcPr>
          <w:p w14:paraId="15FF4F35" w14:textId="401CC15C" w:rsidR="00EC4649" w:rsidRDefault="00EC4649" w:rsidP="00EC4649">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Перець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солодкий</w:t>
            </w:r>
            <w:proofErr w:type="spellEnd"/>
          </w:p>
        </w:tc>
        <w:tc>
          <w:tcPr>
            <w:tcW w:w="2015" w:type="dxa"/>
          </w:tcPr>
          <w:p w14:paraId="7E8E60DF" w14:textId="1DBB8F22" w:rsidR="00EC4649" w:rsidRDefault="00EC4649" w:rsidP="00EC4649">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100,00 грн.</w:t>
            </w:r>
          </w:p>
        </w:tc>
        <w:tc>
          <w:tcPr>
            <w:tcW w:w="1559" w:type="dxa"/>
          </w:tcPr>
          <w:p w14:paraId="372739D5" w14:textId="7BD90856" w:rsidR="00EC4649" w:rsidRDefault="00EC4649" w:rsidP="00EC4649">
            <w:pPr>
              <w:spacing w:after="280"/>
              <w:jc w:val="both"/>
              <w:rPr>
                <w:rFonts w:ascii="Times New Roman" w:hAnsi="Times New Roman"/>
                <w:sz w:val="24"/>
                <w:szCs w:val="24"/>
              </w:rPr>
            </w:pPr>
            <w:r>
              <w:rPr>
                <w:rFonts w:ascii="Times New Roman" w:hAnsi="Times New Roman"/>
                <w:sz w:val="24"/>
                <w:szCs w:val="24"/>
              </w:rPr>
              <w:t>ТОВ</w:t>
            </w:r>
            <w:r w:rsidRPr="00016663">
              <w:rPr>
                <w:rFonts w:ascii="Times New Roman" w:hAnsi="Times New Roman"/>
                <w:sz w:val="24"/>
                <w:szCs w:val="24"/>
              </w:rPr>
              <w:t xml:space="preserve"> </w:t>
            </w:r>
            <w:r>
              <w:rPr>
                <w:rFonts w:ascii="Times New Roman" w:hAnsi="Times New Roman"/>
                <w:sz w:val="24"/>
                <w:szCs w:val="24"/>
              </w:rPr>
              <w:t>«КРАЇНА ВІЛЬНИХ», 150,00 грн.</w:t>
            </w:r>
          </w:p>
        </w:tc>
        <w:tc>
          <w:tcPr>
            <w:tcW w:w="1484" w:type="dxa"/>
          </w:tcPr>
          <w:p w14:paraId="76E26CBA" w14:textId="4646E8F4" w:rsidR="00EC4649" w:rsidRDefault="00EC4649" w:rsidP="00EC4649">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Pr>
                <w:rFonts w:ascii="Times New Roman" w:hAnsi="Times New Roman"/>
                <w:sz w:val="24"/>
                <w:szCs w:val="24"/>
              </w:rPr>
              <w:t>Помпуш</w:t>
            </w:r>
            <w:proofErr w:type="spellEnd"/>
            <w:r>
              <w:rPr>
                <w:rFonts w:ascii="Times New Roman" w:hAnsi="Times New Roman"/>
                <w:sz w:val="24"/>
                <w:szCs w:val="24"/>
              </w:rPr>
              <w:t xml:space="preserve"> </w:t>
            </w:r>
            <w:proofErr w:type="spellStart"/>
            <w:r>
              <w:rPr>
                <w:rFonts w:ascii="Times New Roman" w:hAnsi="Times New Roman"/>
                <w:sz w:val="24"/>
                <w:szCs w:val="24"/>
              </w:rPr>
              <w:t>Георгій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proofErr w:type="spellEnd"/>
            <w:r>
              <w:rPr>
                <w:rFonts w:ascii="Times New Roman" w:hAnsi="Times New Roman"/>
                <w:sz w:val="24"/>
                <w:szCs w:val="24"/>
              </w:rPr>
              <w:t>, 90,00 грн.</w:t>
            </w:r>
          </w:p>
        </w:tc>
        <w:tc>
          <w:tcPr>
            <w:tcW w:w="946" w:type="dxa"/>
          </w:tcPr>
          <w:p w14:paraId="67721F4B" w14:textId="36BAF56E"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113,34</w:t>
            </w:r>
          </w:p>
        </w:tc>
        <w:tc>
          <w:tcPr>
            <w:tcW w:w="1065" w:type="dxa"/>
          </w:tcPr>
          <w:p w14:paraId="202766AD" w14:textId="15F26F21"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034" w:type="dxa"/>
          </w:tcPr>
          <w:p w14:paraId="229AB9F0" w14:textId="14541839"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1360,08</w:t>
            </w:r>
          </w:p>
        </w:tc>
      </w:tr>
      <w:tr w:rsidR="00EC4649" w14:paraId="5F1C1994" w14:textId="77777777" w:rsidTr="007B07FE">
        <w:tc>
          <w:tcPr>
            <w:tcW w:w="1524" w:type="dxa"/>
          </w:tcPr>
          <w:p w14:paraId="1F5ED351" w14:textId="17076C77" w:rsidR="00EC4649" w:rsidRDefault="00EC4649" w:rsidP="00EC4649">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Корінь</w:t>
            </w:r>
            <w:proofErr w:type="spellEnd"/>
            <w:r>
              <w:rPr>
                <w:rFonts w:ascii="Times New Roman" w:eastAsia="Times New Roman" w:hAnsi="Times New Roman"/>
                <w:b/>
                <w:sz w:val="24"/>
                <w:szCs w:val="24"/>
              </w:rPr>
              <w:t xml:space="preserve"> петрушки</w:t>
            </w:r>
          </w:p>
        </w:tc>
        <w:tc>
          <w:tcPr>
            <w:tcW w:w="2015" w:type="dxa"/>
          </w:tcPr>
          <w:p w14:paraId="13DD8865" w14:textId="08D66AD0" w:rsidR="00EC4649" w:rsidRDefault="00EC4649" w:rsidP="00EC4649">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Західна</w:t>
            </w:r>
            <w:proofErr w:type="spellEnd"/>
            <w:r>
              <w:rPr>
                <w:rFonts w:ascii="Times New Roman" w:hAnsi="Times New Roman"/>
                <w:sz w:val="24"/>
                <w:szCs w:val="24"/>
              </w:rPr>
              <w:t xml:space="preserve"> </w:t>
            </w:r>
            <w:proofErr w:type="spellStart"/>
            <w:r>
              <w:rPr>
                <w:rFonts w:ascii="Times New Roman" w:hAnsi="Times New Roman"/>
                <w:sz w:val="24"/>
                <w:szCs w:val="24"/>
              </w:rPr>
              <w:t>регіональна</w:t>
            </w:r>
            <w:proofErr w:type="spellEnd"/>
            <w:r>
              <w:rPr>
                <w:rFonts w:ascii="Times New Roman" w:hAnsi="Times New Roman"/>
                <w:sz w:val="24"/>
                <w:szCs w:val="24"/>
              </w:rPr>
              <w:t xml:space="preserve"> </w:t>
            </w:r>
            <w:proofErr w:type="spellStart"/>
            <w:r>
              <w:rPr>
                <w:rFonts w:ascii="Times New Roman" w:hAnsi="Times New Roman"/>
                <w:sz w:val="24"/>
                <w:szCs w:val="24"/>
              </w:rPr>
              <w:t>компанія</w:t>
            </w:r>
            <w:proofErr w:type="spellEnd"/>
            <w:r>
              <w:rPr>
                <w:rFonts w:ascii="Times New Roman" w:hAnsi="Times New Roman"/>
                <w:sz w:val="24"/>
                <w:szCs w:val="24"/>
              </w:rPr>
              <w:t>», 132,00 грн.</w:t>
            </w:r>
          </w:p>
        </w:tc>
        <w:tc>
          <w:tcPr>
            <w:tcW w:w="1559" w:type="dxa"/>
          </w:tcPr>
          <w:p w14:paraId="34C6467C" w14:textId="24CC5F04" w:rsidR="00EC4649" w:rsidRDefault="00EC4649" w:rsidP="00EC4649">
            <w:pPr>
              <w:spacing w:after="280"/>
              <w:jc w:val="both"/>
              <w:rPr>
                <w:rFonts w:ascii="Times New Roman" w:hAnsi="Times New Roman"/>
                <w:sz w:val="24"/>
                <w:szCs w:val="24"/>
              </w:rPr>
            </w:pPr>
          </w:p>
        </w:tc>
        <w:tc>
          <w:tcPr>
            <w:tcW w:w="1484" w:type="dxa"/>
          </w:tcPr>
          <w:p w14:paraId="358ADAF0" w14:textId="4F65F1CC" w:rsidR="00EC4649" w:rsidRDefault="00EC4649" w:rsidP="00EC4649">
            <w:pPr>
              <w:spacing w:after="280"/>
              <w:jc w:val="both"/>
              <w:rPr>
                <w:rFonts w:ascii="Times New Roman" w:hAnsi="Times New Roman"/>
                <w:sz w:val="24"/>
                <w:szCs w:val="24"/>
              </w:rPr>
            </w:pPr>
          </w:p>
        </w:tc>
        <w:tc>
          <w:tcPr>
            <w:tcW w:w="946" w:type="dxa"/>
          </w:tcPr>
          <w:p w14:paraId="2AFE0580" w14:textId="09523E28"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132,00</w:t>
            </w:r>
          </w:p>
        </w:tc>
        <w:tc>
          <w:tcPr>
            <w:tcW w:w="1065" w:type="dxa"/>
          </w:tcPr>
          <w:p w14:paraId="6E25D0F2" w14:textId="724782B4"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1034" w:type="dxa"/>
          </w:tcPr>
          <w:p w14:paraId="3BCDBEC3" w14:textId="67A1BB53"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3300,00</w:t>
            </w:r>
          </w:p>
        </w:tc>
      </w:tr>
      <w:tr w:rsidR="00EC4649" w14:paraId="62DD6046" w14:textId="77777777" w:rsidTr="007B07FE">
        <w:tc>
          <w:tcPr>
            <w:tcW w:w="1524" w:type="dxa"/>
          </w:tcPr>
          <w:p w14:paraId="3E61DF6E" w14:textId="4060896D" w:rsidR="00EC4649" w:rsidRDefault="00EC4649" w:rsidP="00EC4649">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Корінь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селери</w:t>
            </w:r>
            <w:proofErr w:type="spellEnd"/>
          </w:p>
        </w:tc>
        <w:tc>
          <w:tcPr>
            <w:tcW w:w="2015" w:type="dxa"/>
          </w:tcPr>
          <w:p w14:paraId="4BC54757" w14:textId="63BB5266" w:rsidR="00EC4649" w:rsidRDefault="00EC4649" w:rsidP="00EC4649">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Західна</w:t>
            </w:r>
            <w:proofErr w:type="spellEnd"/>
            <w:r>
              <w:rPr>
                <w:rFonts w:ascii="Times New Roman" w:hAnsi="Times New Roman"/>
                <w:sz w:val="24"/>
                <w:szCs w:val="24"/>
              </w:rPr>
              <w:t xml:space="preserve"> </w:t>
            </w:r>
            <w:proofErr w:type="spellStart"/>
            <w:r>
              <w:rPr>
                <w:rFonts w:ascii="Times New Roman" w:hAnsi="Times New Roman"/>
                <w:sz w:val="24"/>
                <w:szCs w:val="24"/>
              </w:rPr>
              <w:t>регіональна</w:t>
            </w:r>
            <w:proofErr w:type="spellEnd"/>
            <w:r>
              <w:rPr>
                <w:rFonts w:ascii="Times New Roman" w:hAnsi="Times New Roman"/>
                <w:sz w:val="24"/>
                <w:szCs w:val="24"/>
              </w:rPr>
              <w:t xml:space="preserve"> </w:t>
            </w:r>
            <w:proofErr w:type="spellStart"/>
            <w:r>
              <w:rPr>
                <w:rFonts w:ascii="Times New Roman" w:hAnsi="Times New Roman"/>
                <w:sz w:val="24"/>
                <w:szCs w:val="24"/>
              </w:rPr>
              <w:t>компанія</w:t>
            </w:r>
            <w:proofErr w:type="spellEnd"/>
            <w:r>
              <w:rPr>
                <w:rFonts w:ascii="Times New Roman" w:hAnsi="Times New Roman"/>
                <w:sz w:val="24"/>
                <w:szCs w:val="24"/>
              </w:rPr>
              <w:t>», 192,00 грн.</w:t>
            </w:r>
          </w:p>
        </w:tc>
        <w:tc>
          <w:tcPr>
            <w:tcW w:w="1559" w:type="dxa"/>
          </w:tcPr>
          <w:p w14:paraId="6A4EC046" w14:textId="21892246" w:rsidR="00EC4649" w:rsidRDefault="00EC4649" w:rsidP="00EC4649">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300,00 грн.</w:t>
            </w:r>
          </w:p>
        </w:tc>
        <w:tc>
          <w:tcPr>
            <w:tcW w:w="1484" w:type="dxa"/>
          </w:tcPr>
          <w:p w14:paraId="6A333E4E" w14:textId="24F4AA01" w:rsidR="00EC4649" w:rsidRDefault="00EC4649" w:rsidP="00EC4649">
            <w:pPr>
              <w:spacing w:after="280"/>
              <w:jc w:val="both"/>
              <w:rPr>
                <w:rFonts w:ascii="Times New Roman" w:hAnsi="Times New Roman"/>
                <w:sz w:val="24"/>
                <w:szCs w:val="24"/>
              </w:rPr>
            </w:pPr>
          </w:p>
        </w:tc>
        <w:tc>
          <w:tcPr>
            <w:tcW w:w="946" w:type="dxa"/>
          </w:tcPr>
          <w:p w14:paraId="4AEA205C" w14:textId="23495D66"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246,00</w:t>
            </w:r>
          </w:p>
        </w:tc>
        <w:tc>
          <w:tcPr>
            <w:tcW w:w="1065" w:type="dxa"/>
          </w:tcPr>
          <w:p w14:paraId="12E84417" w14:textId="0D587475"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155</w:t>
            </w:r>
          </w:p>
        </w:tc>
        <w:tc>
          <w:tcPr>
            <w:tcW w:w="1034" w:type="dxa"/>
          </w:tcPr>
          <w:p w14:paraId="7388D196" w14:textId="6FEC366B" w:rsidR="00EC4649" w:rsidRDefault="00EC4649" w:rsidP="00EC4649">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38130,00</w:t>
            </w:r>
          </w:p>
        </w:tc>
      </w:tr>
      <w:tr w:rsidR="001A404C" w14:paraId="67C92786" w14:textId="77777777" w:rsidTr="007B07FE">
        <w:tc>
          <w:tcPr>
            <w:tcW w:w="1524" w:type="dxa"/>
          </w:tcPr>
          <w:p w14:paraId="12BE3589" w14:textId="12B95D56" w:rsidR="001A404C" w:rsidRDefault="001A404C" w:rsidP="001A404C">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Часник</w:t>
            </w:r>
            <w:proofErr w:type="spellEnd"/>
          </w:p>
        </w:tc>
        <w:tc>
          <w:tcPr>
            <w:tcW w:w="2015" w:type="dxa"/>
          </w:tcPr>
          <w:p w14:paraId="2618829E" w14:textId="13713249" w:rsidR="001A404C" w:rsidRDefault="001A404C" w:rsidP="001A404C">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Західна</w:t>
            </w:r>
            <w:proofErr w:type="spellEnd"/>
            <w:r>
              <w:rPr>
                <w:rFonts w:ascii="Times New Roman" w:hAnsi="Times New Roman"/>
                <w:sz w:val="24"/>
                <w:szCs w:val="24"/>
              </w:rPr>
              <w:t xml:space="preserve"> </w:t>
            </w:r>
            <w:proofErr w:type="spellStart"/>
            <w:r>
              <w:rPr>
                <w:rFonts w:ascii="Times New Roman" w:hAnsi="Times New Roman"/>
                <w:sz w:val="24"/>
                <w:szCs w:val="24"/>
              </w:rPr>
              <w:t>регіональна</w:t>
            </w:r>
            <w:proofErr w:type="spellEnd"/>
            <w:r>
              <w:rPr>
                <w:rFonts w:ascii="Times New Roman" w:hAnsi="Times New Roman"/>
                <w:sz w:val="24"/>
                <w:szCs w:val="24"/>
              </w:rPr>
              <w:t xml:space="preserve"> </w:t>
            </w:r>
            <w:proofErr w:type="spellStart"/>
            <w:r>
              <w:rPr>
                <w:rFonts w:ascii="Times New Roman" w:hAnsi="Times New Roman"/>
                <w:sz w:val="24"/>
                <w:szCs w:val="24"/>
              </w:rPr>
              <w:t>компанія</w:t>
            </w:r>
            <w:proofErr w:type="spellEnd"/>
            <w:r>
              <w:rPr>
                <w:rFonts w:ascii="Times New Roman" w:hAnsi="Times New Roman"/>
                <w:sz w:val="24"/>
                <w:szCs w:val="24"/>
              </w:rPr>
              <w:t>», 139,92 грн.</w:t>
            </w:r>
          </w:p>
        </w:tc>
        <w:tc>
          <w:tcPr>
            <w:tcW w:w="1559" w:type="dxa"/>
          </w:tcPr>
          <w:p w14:paraId="1557A392" w14:textId="19C46C5E" w:rsidR="001A404C" w:rsidRDefault="001A404C" w:rsidP="001A404C">
            <w:pPr>
              <w:spacing w:after="280"/>
              <w:jc w:val="both"/>
              <w:rPr>
                <w:rFonts w:ascii="Times New Roman" w:hAnsi="Times New Roman"/>
                <w:sz w:val="24"/>
                <w:szCs w:val="24"/>
              </w:rPr>
            </w:pPr>
            <w:r>
              <w:rPr>
                <w:rFonts w:ascii="Times New Roman" w:hAnsi="Times New Roman"/>
                <w:sz w:val="24"/>
                <w:szCs w:val="24"/>
              </w:rPr>
              <w:t>ТОВ «ФУДГРАНД», 142,80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484" w:type="dxa"/>
          </w:tcPr>
          <w:p w14:paraId="5E2AC60B" w14:textId="1F7E100B" w:rsidR="001A404C" w:rsidRDefault="001A404C" w:rsidP="001A404C">
            <w:pPr>
              <w:spacing w:after="280"/>
              <w:jc w:val="both"/>
              <w:rPr>
                <w:rFonts w:ascii="Times New Roman" w:hAnsi="Times New Roman"/>
                <w:sz w:val="24"/>
                <w:szCs w:val="24"/>
              </w:rPr>
            </w:pPr>
          </w:p>
        </w:tc>
        <w:tc>
          <w:tcPr>
            <w:tcW w:w="946" w:type="dxa"/>
          </w:tcPr>
          <w:p w14:paraId="29FC8211" w14:textId="0485E7D9" w:rsidR="001A404C" w:rsidRDefault="001A404C" w:rsidP="001A404C">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141,36</w:t>
            </w:r>
          </w:p>
        </w:tc>
        <w:tc>
          <w:tcPr>
            <w:tcW w:w="1065" w:type="dxa"/>
          </w:tcPr>
          <w:p w14:paraId="5716997F" w14:textId="703619E1" w:rsidR="001A404C" w:rsidRDefault="001A404C" w:rsidP="001A404C">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034" w:type="dxa"/>
          </w:tcPr>
          <w:p w14:paraId="190B7661" w14:textId="7074BCCA" w:rsidR="001A404C" w:rsidRDefault="001A404C" w:rsidP="001A404C">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1272,24</w:t>
            </w:r>
          </w:p>
        </w:tc>
      </w:tr>
      <w:tr w:rsidR="003B0F34" w14:paraId="32F5EED4" w14:textId="53384C64" w:rsidTr="007B07FE">
        <w:tc>
          <w:tcPr>
            <w:tcW w:w="8593"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034" w:type="dxa"/>
          </w:tcPr>
          <w:p w14:paraId="31D781FA" w14:textId="4D549CC9" w:rsidR="003B0F34" w:rsidRDefault="001A404C"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344782,78</w:t>
            </w:r>
          </w:p>
        </w:tc>
      </w:tr>
    </w:tbl>
    <w:p w14:paraId="46066E1C" w14:textId="6045661A"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8C67D3">
        <w:rPr>
          <w:rFonts w:ascii="Times New Roman" w:eastAsia="Times New Roman" w:hAnsi="Times New Roman"/>
          <w:sz w:val="24"/>
          <w:szCs w:val="24"/>
        </w:rPr>
        <w:t>345</w:t>
      </w:r>
      <w:r>
        <w:rPr>
          <w:rFonts w:ascii="Times New Roman" w:eastAsia="Times New Roman" w:hAnsi="Times New Roman"/>
          <w:sz w:val="24"/>
          <w:szCs w:val="24"/>
        </w:rPr>
        <w:t> </w:t>
      </w:r>
      <w:r w:rsidR="008C67D3">
        <w:rPr>
          <w:rFonts w:ascii="Times New Roman" w:eastAsia="Times New Roman" w:hAnsi="Times New Roman"/>
          <w:sz w:val="24"/>
          <w:szCs w:val="24"/>
        </w:rPr>
        <w:t>0</w:t>
      </w:r>
      <w:r w:rsidR="005B1DFE">
        <w:rPr>
          <w:rFonts w:ascii="Times New Roman" w:eastAsia="Times New Roman" w:hAnsi="Times New Roman"/>
          <w:sz w:val="24"/>
          <w:szCs w:val="24"/>
        </w:rPr>
        <w:t>0</w:t>
      </w:r>
      <w:r>
        <w:rPr>
          <w:rFonts w:ascii="Times New Roman" w:eastAsia="Times New Roman" w:hAnsi="Times New Roman"/>
          <w:sz w:val="24"/>
          <w:szCs w:val="24"/>
        </w:rPr>
        <w:t>0,00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408F9CB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501" w:type="dxa"/>
        <w:tblInd w:w="-45" w:type="dxa"/>
        <w:tblLayout w:type="fixed"/>
        <w:tblLook w:val="0000" w:firstRow="0" w:lastRow="0" w:firstColumn="0" w:lastColumn="0" w:noHBand="0" w:noVBand="0"/>
      </w:tblPr>
      <w:tblGrid>
        <w:gridCol w:w="466"/>
        <w:gridCol w:w="1672"/>
        <w:gridCol w:w="1559"/>
        <w:gridCol w:w="6804"/>
      </w:tblGrid>
      <w:tr w:rsidR="00016663" w:rsidRPr="00016663" w14:paraId="091CE27E" w14:textId="77777777" w:rsidTr="0034658F">
        <w:trPr>
          <w:trHeight w:val="847"/>
        </w:trPr>
        <w:tc>
          <w:tcPr>
            <w:tcW w:w="466" w:type="dxa"/>
            <w:tcBorders>
              <w:top w:val="single" w:sz="4" w:space="0" w:color="000000"/>
              <w:left w:val="single" w:sz="4" w:space="0" w:color="000000"/>
              <w:bottom w:val="single" w:sz="4" w:space="0" w:color="000000"/>
            </w:tcBorders>
            <w:shd w:val="clear" w:color="auto" w:fill="auto"/>
            <w:vAlign w:val="center"/>
          </w:tcPr>
          <w:p w14:paraId="20D90DD4" w14:textId="77777777" w:rsidR="00016663" w:rsidRPr="00016663" w:rsidRDefault="00016663" w:rsidP="00016663">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1F450D0"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p>
          <w:p w14:paraId="54CD0A63"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016663">
              <w:rPr>
                <w:rFonts w:ascii="Times New Roman CYR" w:eastAsia="Times New Roman CYR" w:hAnsi="Times New Roman CYR" w:cs="Times New Roman CYR"/>
                <w:lang w:val="ru-RU" w:eastAsia="zh-CN"/>
              </w:rPr>
              <w:t>№</w:t>
            </w:r>
          </w:p>
        </w:tc>
        <w:tc>
          <w:tcPr>
            <w:tcW w:w="1672" w:type="dxa"/>
            <w:tcBorders>
              <w:top w:val="single" w:sz="4" w:space="0" w:color="000000"/>
              <w:left w:val="single" w:sz="4" w:space="0" w:color="000000"/>
              <w:bottom w:val="single" w:sz="4" w:space="0" w:color="000000"/>
            </w:tcBorders>
            <w:shd w:val="clear" w:color="auto" w:fill="auto"/>
            <w:vAlign w:val="center"/>
          </w:tcPr>
          <w:p w14:paraId="59145519"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sz w:val="24"/>
                <w:szCs w:val="24"/>
                <w:lang w:val="ru-RU" w:eastAsia="zh-CN"/>
              </w:rPr>
            </w:pPr>
            <w:r w:rsidRPr="00016663">
              <w:rPr>
                <w:rFonts w:ascii="Times New Roman CYR" w:eastAsia="Times New Roman" w:hAnsi="Times New Roman CYR" w:cs="Times New Roman CYR"/>
                <w:lang w:eastAsia="zh-CN"/>
              </w:rPr>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C1197D0"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016663">
              <w:rPr>
                <w:rFonts w:ascii="Times New Roman CYR" w:eastAsia="Times New Roman" w:hAnsi="Times New Roman CYR" w:cs="Times New Roman CYR"/>
                <w:lang w:eastAsia="zh-CN"/>
              </w:rPr>
              <w:t>Запланований обсяг, кг</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A10CE"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 xml:space="preserve">Технічні, якісні </w:t>
            </w:r>
          </w:p>
          <w:p w14:paraId="19638D9F"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 xml:space="preserve">характеристики </w:t>
            </w:r>
          </w:p>
          <w:p w14:paraId="1B3CDDFD"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016663">
              <w:rPr>
                <w:rFonts w:ascii="Times New Roman CYR" w:eastAsia="Times New Roman" w:hAnsi="Times New Roman CYR" w:cs="Times New Roman CYR"/>
                <w:lang w:eastAsia="zh-CN"/>
              </w:rPr>
              <w:t>товару</w:t>
            </w:r>
          </w:p>
        </w:tc>
      </w:tr>
      <w:tr w:rsidR="00016663" w:rsidRPr="00016663" w14:paraId="0BD25B9A"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3429BC5D"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1</w:t>
            </w:r>
          </w:p>
        </w:tc>
        <w:tc>
          <w:tcPr>
            <w:tcW w:w="1672" w:type="dxa"/>
            <w:tcBorders>
              <w:top w:val="single" w:sz="4" w:space="0" w:color="000000"/>
              <w:left w:val="single" w:sz="4" w:space="0" w:color="000000"/>
              <w:bottom w:val="single" w:sz="4" w:space="0" w:color="000000"/>
            </w:tcBorders>
            <w:shd w:val="clear" w:color="auto" w:fill="auto"/>
            <w:vAlign w:val="center"/>
          </w:tcPr>
          <w:p w14:paraId="402C054A"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Морква</w:t>
            </w:r>
          </w:p>
        </w:tc>
        <w:tc>
          <w:tcPr>
            <w:tcW w:w="1559" w:type="dxa"/>
            <w:tcBorders>
              <w:top w:val="single" w:sz="4" w:space="0" w:color="000000"/>
              <w:left w:val="single" w:sz="4" w:space="0" w:color="000000"/>
              <w:bottom w:val="single" w:sz="4" w:space="0" w:color="000000"/>
            </w:tcBorders>
            <w:shd w:val="clear" w:color="auto" w:fill="auto"/>
            <w:vAlign w:val="center"/>
          </w:tcPr>
          <w:p w14:paraId="73D3C8FD" w14:textId="58693C94" w:rsidR="00016663"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3377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7B56"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без бадилля, але без ознак загнивання у ділянці. Допускаються коренеплоди з незначними відхиленнями за формою. Запах і смак властиві даному ботанічному сорту, без стороннього запаху і присмаку. За кольором оранжево-червона або жовта. За формою циліндрична або округла, або конічна. Вага коренеплоду має бути не менше 100 гр. </w:t>
            </w:r>
          </w:p>
        </w:tc>
      </w:tr>
      <w:tr w:rsidR="00016663" w:rsidRPr="00016663" w14:paraId="69EDF107"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2010CFC1"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2</w:t>
            </w:r>
          </w:p>
        </w:tc>
        <w:tc>
          <w:tcPr>
            <w:tcW w:w="1672" w:type="dxa"/>
            <w:tcBorders>
              <w:top w:val="single" w:sz="4" w:space="0" w:color="000000"/>
              <w:left w:val="single" w:sz="4" w:space="0" w:color="000000"/>
              <w:bottom w:val="single" w:sz="4" w:space="0" w:color="000000"/>
            </w:tcBorders>
            <w:shd w:val="clear" w:color="auto" w:fill="auto"/>
            <w:vAlign w:val="center"/>
          </w:tcPr>
          <w:p w14:paraId="3FFEEA6B"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Цибуля</w:t>
            </w:r>
          </w:p>
        </w:tc>
        <w:tc>
          <w:tcPr>
            <w:tcW w:w="1559" w:type="dxa"/>
            <w:tcBorders>
              <w:top w:val="single" w:sz="4" w:space="0" w:color="000000"/>
              <w:left w:val="single" w:sz="4" w:space="0" w:color="000000"/>
              <w:bottom w:val="single" w:sz="4" w:space="0" w:color="000000"/>
            </w:tcBorders>
            <w:shd w:val="clear" w:color="auto" w:fill="auto"/>
            <w:vAlign w:val="center"/>
          </w:tcPr>
          <w:p w14:paraId="3173D367" w14:textId="6965F3D7"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2021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E9AA"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Розмір цибулин за найбільшим поперечним діаметром для овальних форм/для решти форм, не менше </w:t>
            </w:r>
            <w:r w:rsidRPr="00016663">
              <w:rPr>
                <w:rFonts w:ascii="Times New Roman CYR" w:eastAsia="Times New Roman" w:hAnsi="Times New Roman CYR" w:cs="Times New Roman CYR"/>
                <w:lang w:eastAsia="zh-CN"/>
              </w:rPr>
              <w:lastRenderedPageBreak/>
              <w:t>5,0 см - 6,0 см. Внутрішня будова: м’якуш соковитий..</w:t>
            </w:r>
          </w:p>
        </w:tc>
      </w:tr>
      <w:tr w:rsidR="00016663" w:rsidRPr="00016663" w14:paraId="71E11119"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68448450"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lastRenderedPageBreak/>
              <w:t>3</w:t>
            </w:r>
          </w:p>
        </w:tc>
        <w:tc>
          <w:tcPr>
            <w:tcW w:w="1672" w:type="dxa"/>
            <w:tcBorders>
              <w:top w:val="single" w:sz="4" w:space="0" w:color="000000"/>
              <w:left w:val="single" w:sz="4" w:space="0" w:color="000000"/>
              <w:bottom w:val="single" w:sz="4" w:space="0" w:color="000000"/>
            </w:tcBorders>
            <w:shd w:val="clear" w:color="auto" w:fill="auto"/>
            <w:vAlign w:val="center"/>
          </w:tcPr>
          <w:p w14:paraId="2794EB0C"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Буряк</w:t>
            </w:r>
          </w:p>
        </w:tc>
        <w:tc>
          <w:tcPr>
            <w:tcW w:w="1559" w:type="dxa"/>
            <w:tcBorders>
              <w:top w:val="single" w:sz="4" w:space="0" w:color="000000"/>
              <w:left w:val="single" w:sz="4" w:space="0" w:color="000000"/>
              <w:bottom w:val="single" w:sz="4" w:space="0" w:color="000000"/>
            </w:tcBorders>
            <w:shd w:val="clear" w:color="auto" w:fill="auto"/>
            <w:vAlign w:val="center"/>
          </w:tcPr>
          <w:p w14:paraId="1709FA1D" w14:textId="1E88988F"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2283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CDA56"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Допустимі коренеплоди з відхилами за формою, але не потворні. Форма коренеплоду округла або циліндрична, або пласка, або конічна. Смак і запах властиві даному ботанічному сорту, без стороннього запаху і присмаку. Внутрішня будова: м’якуш соковитий, темно-червоний різних відтінків залежно від особливостей ботанічного сорту. Розмір коренеплоду за найбільшим поперечним діаметром 7,0 см - 10,0 см. </w:t>
            </w:r>
          </w:p>
        </w:tc>
      </w:tr>
      <w:tr w:rsidR="00016663" w:rsidRPr="00016663" w14:paraId="3EBA868B"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6259CFA9"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4</w:t>
            </w:r>
          </w:p>
        </w:tc>
        <w:tc>
          <w:tcPr>
            <w:tcW w:w="1672" w:type="dxa"/>
            <w:tcBorders>
              <w:top w:val="single" w:sz="4" w:space="0" w:color="000000"/>
              <w:left w:val="single" w:sz="4" w:space="0" w:color="000000"/>
              <w:bottom w:val="single" w:sz="4" w:space="0" w:color="000000"/>
            </w:tcBorders>
            <w:shd w:val="clear" w:color="auto" w:fill="auto"/>
            <w:vAlign w:val="center"/>
          </w:tcPr>
          <w:p w14:paraId="2A806FAC"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Капуста</w:t>
            </w:r>
          </w:p>
        </w:tc>
        <w:tc>
          <w:tcPr>
            <w:tcW w:w="1559" w:type="dxa"/>
            <w:tcBorders>
              <w:top w:val="single" w:sz="4" w:space="0" w:color="000000"/>
              <w:left w:val="single" w:sz="4" w:space="0" w:color="000000"/>
              <w:bottom w:val="single" w:sz="4" w:space="0" w:color="000000"/>
            </w:tcBorders>
            <w:shd w:val="clear" w:color="auto" w:fill="auto"/>
            <w:vAlign w:val="center"/>
          </w:tcPr>
          <w:p w14:paraId="1C48D4D5" w14:textId="2954CC5A"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4912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9D76"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Головки повинні бути зачищені до щільно прилеглих зелених або білих листків. Щільність головки: щільні (середньо- та пізньостигла) та різного ступеня щільності (ранньостигла). Стиглість: ранньостигла, середньостигла, пізньостигла.</w:t>
            </w:r>
          </w:p>
        </w:tc>
      </w:tr>
      <w:tr w:rsidR="00016663" w:rsidRPr="00016663" w14:paraId="4D96D4A9"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4C851B3"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5</w:t>
            </w:r>
          </w:p>
        </w:tc>
        <w:tc>
          <w:tcPr>
            <w:tcW w:w="1672" w:type="dxa"/>
            <w:tcBorders>
              <w:top w:val="single" w:sz="4" w:space="0" w:color="000000"/>
              <w:left w:val="single" w:sz="4" w:space="0" w:color="000000"/>
              <w:bottom w:val="single" w:sz="4" w:space="0" w:color="000000"/>
            </w:tcBorders>
            <w:shd w:val="clear" w:color="auto" w:fill="auto"/>
            <w:vAlign w:val="center"/>
          </w:tcPr>
          <w:p w14:paraId="63F2F347"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Квасоля біла</w:t>
            </w:r>
          </w:p>
        </w:tc>
        <w:tc>
          <w:tcPr>
            <w:tcW w:w="1559" w:type="dxa"/>
            <w:tcBorders>
              <w:top w:val="single" w:sz="4" w:space="0" w:color="000000"/>
              <w:left w:val="single" w:sz="4" w:space="0" w:color="000000"/>
              <w:bottom w:val="single" w:sz="4" w:space="0" w:color="000000"/>
            </w:tcBorders>
            <w:shd w:val="clear" w:color="auto" w:fill="auto"/>
            <w:vAlign w:val="center"/>
          </w:tcPr>
          <w:p w14:paraId="7A6BCDEB" w14:textId="1BEDDA24"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168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BC7D"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w:eastAsia="Times New Roman" w:hAnsi="Times New Roman"/>
                <w:color w:val="000000"/>
                <w:sz w:val="24"/>
                <w:szCs w:val="24"/>
                <w:lang w:eastAsia="uk-UA"/>
              </w:rPr>
              <w:t xml:space="preserve">Дозрілі, без механічних пошкоджень та </w:t>
            </w:r>
            <w:proofErr w:type="spellStart"/>
            <w:r w:rsidRPr="00016663">
              <w:rPr>
                <w:rFonts w:ascii="Times New Roman" w:eastAsia="Times New Roman" w:hAnsi="Times New Roman"/>
                <w:color w:val="000000"/>
                <w:sz w:val="24"/>
                <w:szCs w:val="24"/>
                <w:lang w:eastAsia="uk-UA"/>
              </w:rPr>
              <w:t>тріщин</w:t>
            </w:r>
            <w:proofErr w:type="spellEnd"/>
            <w:r w:rsidRPr="00016663">
              <w:rPr>
                <w:rFonts w:ascii="Times New Roman" w:eastAsia="Times New Roman" w:hAnsi="Times New Roman"/>
                <w:color w:val="000000"/>
                <w:sz w:val="24"/>
                <w:szCs w:val="24"/>
                <w:lang w:eastAsia="uk-UA"/>
              </w:rPr>
              <w:t>, гарно очищені зерна білого кольору, незаражене шкідниками, без надлишку зовнішньої вологості та без стороннього запаху та присмаку</w:t>
            </w:r>
            <w:r w:rsidRPr="00016663">
              <w:rPr>
                <w:rFonts w:ascii="Times New Roman CYR" w:eastAsia="Times New Roman" w:hAnsi="Times New Roman CYR" w:cs="Times New Roman CYR"/>
                <w:lang w:eastAsia="zh-CN"/>
              </w:rPr>
              <w:t>.</w:t>
            </w:r>
          </w:p>
        </w:tc>
      </w:tr>
      <w:tr w:rsidR="00016663" w:rsidRPr="00016663" w14:paraId="55D994F9"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2E693BA6"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6</w:t>
            </w:r>
          </w:p>
        </w:tc>
        <w:tc>
          <w:tcPr>
            <w:tcW w:w="1672" w:type="dxa"/>
            <w:tcBorders>
              <w:top w:val="single" w:sz="4" w:space="0" w:color="000000"/>
              <w:left w:val="single" w:sz="4" w:space="0" w:color="000000"/>
              <w:bottom w:val="single" w:sz="4" w:space="0" w:color="000000"/>
            </w:tcBorders>
            <w:shd w:val="clear" w:color="auto" w:fill="auto"/>
            <w:vAlign w:val="center"/>
          </w:tcPr>
          <w:p w14:paraId="16222A7F"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Квасоля червона</w:t>
            </w:r>
          </w:p>
        </w:tc>
        <w:tc>
          <w:tcPr>
            <w:tcW w:w="1559" w:type="dxa"/>
            <w:tcBorders>
              <w:top w:val="single" w:sz="4" w:space="0" w:color="000000"/>
              <w:left w:val="single" w:sz="4" w:space="0" w:color="000000"/>
              <w:bottom w:val="single" w:sz="4" w:space="0" w:color="000000"/>
            </w:tcBorders>
            <w:shd w:val="clear" w:color="auto" w:fill="auto"/>
            <w:vAlign w:val="center"/>
          </w:tcPr>
          <w:p w14:paraId="37C4FFC9" w14:textId="776C8846"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9DF6" w14:textId="77777777" w:rsidR="00016663" w:rsidRPr="00016663" w:rsidRDefault="00016663" w:rsidP="00016663">
            <w:pPr>
              <w:widowControl w:val="0"/>
              <w:suppressAutoHyphens/>
              <w:autoSpaceDE w:val="0"/>
              <w:spacing w:after="0" w:line="240" w:lineRule="auto"/>
              <w:jc w:val="both"/>
              <w:rPr>
                <w:rFonts w:ascii="Times New Roman" w:eastAsia="Times New Roman" w:hAnsi="Times New Roman"/>
                <w:color w:val="000000"/>
                <w:sz w:val="24"/>
                <w:szCs w:val="24"/>
                <w:lang w:eastAsia="uk-UA"/>
              </w:rPr>
            </w:pPr>
            <w:r w:rsidRPr="00016663">
              <w:rPr>
                <w:rFonts w:ascii="Times New Roman" w:eastAsia="Times New Roman" w:hAnsi="Times New Roman"/>
                <w:color w:val="000000"/>
                <w:sz w:val="24"/>
                <w:szCs w:val="24"/>
                <w:lang w:eastAsia="uk-UA"/>
              </w:rPr>
              <w:t xml:space="preserve">Дозрілі, без механічних пошкоджень та </w:t>
            </w:r>
            <w:proofErr w:type="spellStart"/>
            <w:r w:rsidRPr="00016663">
              <w:rPr>
                <w:rFonts w:ascii="Times New Roman" w:eastAsia="Times New Roman" w:hAnsi="Times New Roman"/>
                <w:color w:val="000000"/>
                <w:sz w:val="24"/>
                <w:szCs w:val="24"/>
                <w:lang w:eastAsia="uk-UA"/>
              </w:rPr>
              <w:t>тріщин</w:t>
            </w:r>
            <w:proofErr w:type="spellEnd"/>
            <w:r w:rsidRPr="00016663">
              <w:rPr>
                <w:rFonts w:ascii="Times New Roman" w:eastAsia="Times New Roman" w:hAnsi="Times New Roman"/>
                <w:color w:val="000000"/>
                <w:sz w:val="24"/>
                <w:szCs w:val="24"/>
                <w:lang w:eastAsia="uk-UA"/>
              </w:rPr>
              <w:t>, гарно очищені зерна червоного кольору, незаражене шкідниками, без надлишку зовнішньої вологості та без стороннього запаху та присмаку</w:t>
            </w:r>
            <w:r w:rsidRPr="00016663">
              <w:rPr>
                <w:rFonts w:ascii="Times New Roman CYR" w:eastAsia="Times New Roman" w:hAnsi="Times New Roman CYR" w:cs="Times New Roman CYR"/>
                <w:lang w:eastAsia="zh-CN"/>
              </w:rPr>
              <w:t>. .</w:t>
            </w:r>
          </w:p>
        </w:tc>
      </w:tr>
      <w:tr w:rsidR="00016663" w:rsidRPr="00016663" w14:paraId="2805C460"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734ED8D"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7</w:t>
            </w:r>
          </w:p>
        </w:tc>
        <w:tc>
          <w:tcPr>
            <w:tcW w:w="1672" w:type="dxa"/>
            <w:tcBorders>
              <w:top w:val="single" w:sz="4" w:space="0" w:color="000000"/>
              <w:left w:val="single" w:sz="4" w:space="0" w:color="000000"/>
              <w:bottom w:val="single" w:sz="4" w:space="0" w:color="000000"/>
            </w:tcBorders>
            <w:shd w:val="clear" w:color="auto" w:fill="auto"/>
            <w:vAlign w:val="center"/>
          </w:tcPr>
          <w:p w14:paraId="6489EC93"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Кріп свіжий</w:t>
            </w:r>
          </w:p>
        </w:tc>
        <w:tc>
          <w:tcPr>
            <w:tcW w:w="1559" w:type="dxa"/>
            <w:tcBorders>
              <w:top w:val="single" w:sz="4" w:space="0" w:color="000000"/>
              <w:left w:val="single" w:sz="4" w:space="0" w:color="000000"/>
              <w:bottom w:val="single" w:sz="4" w:space="0" w:color="000000"/>
            </w:tcBorders>
            <w:shd w:val="clear" w:color="auto" w:fill="auto"/>
            <w:vAlign w:val="center"/>
          </w:tcPr>
          <w:p w14:paraId="1A459FA4" w14:textId="48849015"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210E" w14:textId="77777777" w:rsidR="00016663" w:rsidRPr="00016663" w:rsidRDefault="00016663" w:rsidP="00016663">
            <w:pPr>
              <w:widowControl w:val="0"/>
              <w:suppressAutoHyphens/>
              <w:autoSpaceDE w:val="0"/>
              <w:spacing w:after="0" w:line="240" w:lineRule="auto"/>
              <w:jc w:val="both"/>
              <w:rPr>
                <w:rFonts w:ascii="Times New Roman" w:eastAsia="Microsoft Sans Serif" w:hAnsi="Times New Roman"/>
                <w:color w:val="000000"/>
                <w:lang w:eastAsia="uk-UA" w:bidi="uk-UA"/>
              </w:rPr>
            </w:pPr>
            <w:r w:rsidRPr="00016663">
              <w:rPr>
                <w:rFonts w:ascii="Times New Roman" w:eastAsia="Microsoft Sans Serif" w:hAnsi="Times New Roman"/>
                <w:color w:val="000000"/>
                <w:lang w:eastAsia="uk-UA" w:bidi="uk-UA"/>
              </w:rPr>
              <w:t>Кріп свіжий повинен відповідати технічнім, якіснім характеристикам ДСТУ 8624:2016 або іншим стандартам, технічним умовам.</w:t>
            </w:r>
          </w:p>
          <w:p w14:paraId="2BA3050E"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w:eastAsia="Microsoft Sans Serif" w:hAnsi="Times New Roman"/>
                <w:color w:val="000000"/>
                <w:lang w:eastAsia="uk-UA" w:bidi="uk-UA"/>
              </w:rPr>
              <w:t>Молоді рослини без коріння, свіжі, чисті, здорові, з зеленим ніжним листям не в’ялі.</w:t>
            </w:r>
          </w:p>
        </w:tc>
      </w:tr>
      <w:tr w:rsidR="00016663" w:rsidRPr="00016663" w14:paraId="0100A654"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004B6BFF" w14:textId="77777777" w:rsidR="00016663" w:rsidRPr="00016663" w:rsidRDefault="00016663"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8</w:t>
            </w:r>
          </w:p>
        </w:tc>
        <w:tc>
          <w:tcPr>
            <w:tcW w:w="1672" w:type="dxa"/>
            <w:tcBorders>
              <w:top w:val="single" w:sz="4" w:space="0" w:color="000000"/>
              <w:left w:val="single" w:sz="4" w:space="0" w:color="000000"/>
              <w:bottom w:val="single" w:sz="4" w:space="0" w:color="000000"/>
            </w:tcBorders>
            <w:shd w:val="clear" w:color="auto" w:fill="auto"/>
            <w:vAlign w:val="center"/>
          </w:tcPr>
          <w:p w14:paraId="687AD64C" w14:textId="77777777" w:rsidR="00016663" w:rsidRPr="00016663" w:rsidRDefault="00016663" w:rsidP="00016663">
            <w:pPr>
              <w:widowControl w:val="0"/>
              <w:suppressAutoHyphens/>
              <w:autoSpaceDE w:val="0"/>
              <w:spacing w:after="0" w:line="240" w:lineRule="auto"/>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Зелень петрушки</w:t>
            </w:r>
          </w:p>
        </w:tc>
        <w:tc>
          <w:tcPr>
            <w:tcW w:w="1559" w:type="dxa"/>
            <w:tcBorders>
              <w:top w:val="single" w:sz="4" w:space="0" w:color="000000"/>
              <w:left w:val="single" w:sz="4" w:space="0" w:color="000000"/>
              <w:bottom w:val="single" w:sz="4" w:space="0" w:color="000000"/>
            </w:tcBorders>
            <w:shd w:val="clear" w:color="auto" w:fill="auto"/>
            <w:vAlign w:val="center"/>
          </w:tcPr>
          <w:p w14:paraId="4B7C1872" w14:textId="47319382"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164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B8C9" w14:textId="77777777" w:rsidR="00016663" w:rsidRPr="00016663" w:rsidRDefault="00016663" w:rsidP="00016663">
            <w:pPr>
              <w:widowControl w:val="0"/>
              <w:suppressAutoHyphens/>
              <w:autoSpaceDE w:val="0"/>
              <w:spacing w:after="0" w:line="240" w:lineRule="auto"/>
              <w:jc w:val="both"/>
              <w:rPr>
                <w:rFonts w:ascii="Times New Roman" w:eastAsia="Microsoft Sans Serif" w:hAnsi="Times New Roman"/>
                <w:color w:val="000000"/>
                <w:lang w:eastAsia="uk-UA" w:bidi="uk-UA"/>
              </w:rPr>
            </w:pPr>
            <w:r w:rsidRPr="00016663">
              <w:rPr>
                <w:rFonts w:ascii="Times New Roman" w:eastAsia="Microsoft Sans Serif" w:hAnsi="Times New Roman"/>
                <w:color w:val="000000"/>
                <w:lang w:eastAsia="uk-UA" w:bidi="uk-UA"/>
              </w:rPr>
              <w:t>Петрушка свіжа повинна відповідати технічнім, якіснім характеристикам ДСТУ 8645-2016 або іншим стандартам, технічним умовам.</w:t>
            </w:r>
          </w:p>
          <w:p w14:paraId="3337DC06" w14:textId="77777777" w:rsidR="00016663" w:rsidRPr="00016663" w:rsidRDefault="00016663" w:rsidP="00016663">
            <w:pPr>
              <w:widowControl w:val="0"/>
              <w:suppressAutoHyphens/>
              <w:autoSpaceDE w:val="0"/>
              <w:spacing w:after="0" w:line="240" w:lineRule="auto"/>
              <w:jc w:val="both"/>
              <w:rPr>
                <w:rFonts w:ascii="Times New Roman CYR" w:eastAsia="Times New Roman" w:hAnsi="Times New Roman CYR" w:cs="Times New Roman CYR"/>
                <w:lang w:eastAsia="zh-CN"/>
              </w:rPr>
            </w:pPr>
            <w:r w:rsidRPr="00016663">
              <w:rPr>
                <w:rFonts w:ascii="Times New Roman" w:eastAsia="Microsoft Sans Serif" w:hAnsi="Times New Roman"/>
                <w:color w:val="000000"/>
                <w:lang w:eastAsia="uk-UA" w:bidi="uk-UA"/>
              </w:rPr>
              <w:t>Молоді рослини без коріння, свіжі, чисті, здорові, з зеленим ніжним листям не в’ялі.</w:t>
            </w:r>
          </w:p>
        </w:tc>
      </w:tr>
      <w:tr w:rsidR="001A404C" w:rsidRPr="00016663" w14:paraId="1A90132E"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10F99752" w14:textId="77777777"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9</w:t>
            </w:r>
          </w:p>
        </w:tc>
        <w:tc>
          <w:tcPr>
            <w:tcW w:w="1672" w:type="dxa"/>
            <w:tcBorders>
              <w:top w:val="single" w:sz="4" w:space="0" w:color="000000"/>
              <w:left w:val="single" w:sz="4" w:space="0" w:color="000000"/>
              <w:bottom w:val="single" w:sz="4" w:space="0" w:color="000000"/>
            </w:tcBorders>
            <w:shd w:val="clear" w:color="auto" w:fill="auto"/>
            <w:vAlign w:val="center"/>
          </w:tcPr>
          <w:p w14:paraId="522EDE1C" w14:textId="34CEA1D1" w:rsidR="001A404C" w:rsidRPr="00016663" w:rsidRDefault="001A404C" w:rsidP="001A404C">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Перець солодкий</w:t>
            </w:r>
          </w:p>
        </w:tc>
        <w:tc>
          <w:tcPr>
            <w:tcW w:w="1559" w:type="dxa"/>
            <w:tcBorders>
              <w:top w:val="single" w:sz="4" w:space="0" w:color="000000"/>
              <w:left w:val="single" w:sz="4" w:space="0" w:color="000000"/>
              <w:bottom w:val="single" w:sz="4" w:space="0" w:color="000000"/>
            </w:tcBorders>
            <w:shd w:val="clear" w:color="auto" w:fill="auto"/>
            <w:vAlign w:val="center"/>
          </w:tcPr>
          <w:p w14:paraId="6B0BBBC9" w14:textId="27BD3AE4"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1</w:t>
            </w:r>
            <w:r>
              <w:rPr>
                <w:rFonts w:ascii="Times New Roman CYR" w:eastAsia="Times New Roman" w:hAnsi="Times New Roman CYR" w:cs="Times New Roman CYR"/>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0DD9" w14:textId="4898F816" w:rsidR="001A404C" w:rsidRPr="00016663" w:rsidRDefault="001A404C" w:rsidP="001A404C">
            <w:pPr>
              <w:widowControl w:val="0"/>
              <w:suppressAutoHyphens/>
              <w:autoSpaceDE w:val="0"/>
              <w:spacing w:after="0" w:line="240" w:lineRule="auto"/>
              <w:jc w:val="both"/>
              <w:rPr>
                <w:rFonts w:ascii="Times New Roman" w:eastAsia="Microsoft Sans Serif" w:hAnsi="Times New Roman"/>
                <w:color w:val="000000"/>
                <w:lang w:eastAsia="uk-UA" w:bidi="uk-UA"/>
              </w:rPr>
            </w:pPr>
            <w:r>
              <w:rPr>
                <w:rFonts w:ascii="Times New Roman" w:eastAsia="Microsoft Sans Serif" w:hAnsi="Times New Roman"/>
                <w:lang w:eastAsia="uk-UA" w:bidi="uk-UA"/>
              </w:rPr>
              <w:t>Перець повинен бути без пошкоджень сільськогосподарськими шкідниками та ознак гнилі. Плоди свіжі, чисті, цілі, здорові, типової для ботанічного сорту форми і забарвлення, з плодоніжкою. Колір: червоний, жовтий, помаранчевий.</w:t>
            </w:r>
          </w:p>
        </w:tc>
      </w:tr>
      <w:tr w:rsidR="001A404C" w:rsidRPr="00016663" w14:paraId="111480DB"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243C7AEB" w14:textId="77777777"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10</w:t>
            </w:r>
          </w:p>
        </w:tc>
        <w:tc>
          <w:tcPr>
            <w:tcW w:w="1672" w:type="dxa"/>
            <w:tcBorders>
              <w:top w:val="single" w:sz="4" w:space="0" w:color="000000"/>
              <w:left w:val="single" w:sz="4" w:space="0" w:color="000000"/>
              <w:bottom w:val="single" w:sz="4" w:space="0" w:color="000000"/>
            </w:tcBorders>
            <w:shd w:val="clear" w:color="auto" w:fill="auto"/>
            <w:vAlign w:val="center"/>
          </w:tcPr>
          <w:p w14:paraId="3F444D7B" w14:textId="6AF49774" w:rsidR="001A404C" w:rsidRPr="00016663" w:rsidRDefault="001A404C" w:rsidP="001A404C">
            <w:pPr>
              <w:widowControl w:val="0"/>
              <w:suppressAutoHyphens/>
              <w:autoSpaceDE w:val="0"/>
              <w:spacing w:after="0" w:line="240" w:lineRule="auto"/>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Корінь петрушки</w:t>
            </w:r>
          </w:p>
        </w:tc>
        <w:tc>
          <w:tcPr>
            <w:tcW w:w="1559" w:type="dxa"/>
            <w:tcBorders>
              <w:top w:val="single" w:sz="4" w:space="0" w:color="000000"/>
              <w:left w:val="single" w:sz="4" w:space="0" w:color="000000"/>
              <w:bottom w:val="single" w:sz="4" w:space="0" w:color="000000"/>
            </w:tcBorders>
            <w:shd w:val="clear" w:color="auto" w:fill="auto"/>
            <w:vAlign w:val="center"/>
          </w:tcPr>
          <w:p w14:paraId="3A5D45CB" w14:textId="12D5DA71"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B5BFB" w14:textId="2708FB01" w:rsidR="001A404C" w:rsidRPr="001A404C" w:rsidRDefault="001A404C" w:rsidP="001A404C">
            <w:pPr>
              <w:widowControl w:val="0"/>
              <w:suppressAutoHyphens/>
              <w:autoSpaceDE w:val="0"/>
              <w:spacing w:after="0" w:line="240" w:lineRule="auto"/>
              <w:jc w:val="both"/>
              <w:rPr>
                <w:rFonts w:ascii="Times New Roman" w:eastAsia="Times New Roman" w:hAnsi="Times New Roman"/>
                <w:lang w:eastAsia="uk-UA"/>
              </w:rPr>
            </w:pPr>
            <w:r w:rsidRPr="003129CB">
              <w:rPr>
                <w:rFonts w:ascii="Times New Roman" w:eastAsia="Times New Roman" w:hAnsi="Times New Roman"/>
                <w:lang w:eastAsia="uk-UA"/>
              </w:rPr>
              <w:t>Без перевищеного вмісту хімічних речовин, без ознак гнилі, механічного пошкодження та пошкодження шкідниками, з рівною поверхнею, з нормальним розгалуженням коренеплодів. Стан поверхні плодів – відсутність забрудненості землею (допускається 0,1%). Забарвлення зазвичай білого або жовтуватого кольору та має відповідати вигляду, що обумовлює ступінь зрілості.</w:t>
            </w:r>
          </w:p>
        </w:tc>
      </w:tr>
      <w:tr w:rsidR="001A404C" w:rsidRPr="00016663" w14:paraId="5A4C6803"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5AA00EC6" w14:textId="77777777"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11</w:t>
            </w:r>
          </w:p>
        </w:tc>
        <w:tc>
          <w:tcPr>
            <w:tcW w:w="1672" w:type="dxa"/>
            <w:tcBorders>
              <w:top w:val="single" w:sz="4" w:space="0" w:color="000000"/>
              <w:left w:val="single" w:sz="4" w:space="0" w:color="000000"/>
              <w:bottom w:val="single" w:sz="4" w:space="0" w:color="000000"/>
            </w:tcBorders>
            <w:shd w:val="clear" w:color="auto" w:fill="auto"/>
            <w:vAlign w:val="center"/>
          </w:tcPr>
          <w:p w14:paraId="4963AB21" w14:textId="0A38219B" w:rsidR="001A404C" w:rsidRPr="00016663" w:rsidRDefault="001A404C" w:rsidP="001A404C">
            <w:pPr>
              <w:widowControl w:val="0"/>
              <w:autoSpaceDE w:val="0"/>
              <w:autoSpaceDN w:val="0"/>
              <w:spacing w:after="0" w:line="240" w:lineRule="auto"/>
              <w:ind w:left="108" w:right="141" w:hanging="108"/>
              <w:rPr>
                <w:rFonts w:ascii="Times New Roman" w:hAnsi="Times New Roman"/>
                <w:sz w:val="24"/>
                <w:lang w:eastAsia="uk-UA" w:bidi="uk-UA"/>
              </w:rPr>
            </w:pPr>
            <w:proofErr w:type="spellStart"/>
            <w:r>
              <w:rPr>
                <w:rFonts w:ascii="Times New Roman" w:hAnsi="Times New Roman"/>
                <w:sz w:val="24"/>
                <w:lang w:val="ru-RU" w:eastAsia="uk-UA" w:bidi="uk-UA"/>
              </w:rPr>
              <w:t>Корінь</w:t>
            </w:r>
            <w:proofErr w:type="spellEnd"/>
            <w:r>
              <w:rPr>
                <w:rFonts w:ascii="Times New Roman" w:hAnsi="Times New Roman"/>
                <w:sz w:val="24"/>
                <w:lang w:val="ru-RU" w:eastAsia="uk-UA" w:bidi="uk-UA"/>
              </w:rPr>
              <w:t xml:space="preserve"> </w:t>
            </w:r>
            <w:proofErr w:type="spellStart"/>
            <w:r>
              <w:rPr>
                <w:rFonts w:ascii="Times New Roman" w:hAnsi="Times New Roman"/>
                <w:sz w:val="24"/>
                <w:lang w:val="ru-RU" w:eastAsia="uk-UA" w:bidi="uk-UA"/>
              </w:rPr>
              <w:t>селери</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14:paraId="0FA8EBBB" w14:textId="729C1A56" w:rsidR="001A404C" w:rsidRPr="00016663" w:rsidRDefault="001A404C"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155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81722" w14:textId="3AC6D995" w:rsidR="001A404C" w:rsidRPr="00016663" w:rsidRDefault="001A404C" w:rsidP="001A404C">
            <w:pPr>
              <w:widowControl w:val="0"/>
              <w:suppressAutoHyphens/>
              <w:autoSpaceDE w:val="0"/>
              <w:spacing w:after="0" w:line="240" w:lineRule="auto"/>
              <w:jc w:val="both"/>
              <w:rPr>
                <w:rFonts w:ascii="Times New Roman" w:eastAsia="Times New Roman" w:hAnsi="Times New Roman"/>
                <w:lang w:val="ru-RU" w:eastAsia="uk-UA"/>
              </w:rPr>
            </w:pPr>
            <w:r w:rsidRPr="003129CB">
              <w:rPr>
                <w:rFonts w:ascii="Times New Roman" w:eastAsia="Times New Roman" w:hAnsi="Times New Roman"/>
              </w:rPr>
              <w:t xml:space="preserve">Зовнішній вигляд: коренеплоди свіжі, чисті, цілі, здорові, такі, що за формою відповідають ботанічному сорту. Бічні нижні корені мають бути обрізані до 50 мм від коренеплоду, а черешки листя зрізані заввишки до 15 мм. Внутрішня будова: м'якуш коренеплоду білий, соковитий, щільний, з серцевиною, що не загрубіла, без порожнеч. Розмір </w:t>
            </w:r>
            <w:proofErr w:type="spellStart"/>
            <w:r w:rsidRPr="003129CB">
              <w:rPr>
                <w:rFonts w:ascii="Times New Roman" w:eastAsia="Times New Roman" w:hAnsi="Times New Roman"/>
              </w:rPr>
              <w:t>коренеплода</w:t>
            </w:r>
            <w:proofErr w:type="spellEnd"/>
            <w:r w:rsidRPr="003129CB">
              <w:rPr>
                <w:rFonts w:ascii="Times New Roman" w:eastAsia="Times New Roman" w:hAnsi="Times New Roman"/>
              </w:rPr>
              <w:t xml:space="preserve"> по найбільшому поперечному діаметрі не менше 40 мм.</w:t>
            </w:r>
          </w:p>
        </w:tc>
      </w:tr>
      <w:tr w:rsidR="00016663" w:rsidRPr="00016663" w14:paraId="011AEF23" w14:textId="77777777" w:rsidTr="0034658F">
        <w:trPr>
          <w:trHeight w:val="307"/>
        </w:trPr>
        <w:tc>
          <w:tcPr>
            <w:tcW w:w="466" w:type="dxa"/>
            <w:tcBorders>
              <w:top w:val="single" w:sz="4" w:space="0" w:color="000000"/>
              <w:left w:val="single" w:sz="4" w:space="0" w:color="000000"/>
              <w:bottom w:val="single" w:sz="4" w:space="0" w:color="000000"/>
            </w:tcBorders>
            <w:shd w:val="clear" w:color="auto" w:fill="auto"/>
            <w:vAlign w:val="center"/>
          </w:tcPr>
          <w:p w14:paraId="41781954" w14:textId="477E61FB" w:rsidR="00016663" w:rsidRPr="00016663" w:rsidRDefault="00016663" w:rsidP="001A404C">
            <w:pPr>
              <w:widowControl w:val="0"/>
              <w:suppressAutoHyphens/>
              <w:autoSpaceDE w:val="0"/>
              <w:spacing w:after="0" w:line="240" w:lineRule="auto"/>
              <w:jc w:val="center"/>
              <w:rPr>
                <w:rFonts w:ascii="Times New Roman CYR" w:eastAsia="Times New Roman" w:hAnsi="Times New Roman CYR" w:cs="Times New Roman CYR"/>
                <w:lang w:eastAsia="zh-CN"/>
              </w:rPr>
            </w:pPr>
            <w:r w:rsidRPr="00016663">
              <w:rPr>
                <w:rFonts w:ascii="Times New Roman CYR" w:eastAsia="Times New Roman" w:hAnsi="Times New Roman CYR" w:cs="Times New Roman CYR"/>
                <w:lang w:eastAsia="zh-CN"/>
              </w:rPr>
              <w:t>1</w:t>
            </w:r>
            <w:r w:rsidR="001A404C">
              <w:rPr>
                <w:rFonts w:ascii="Times New Roman CYR" w:eastAsia="Times New Roman" w:hAnsi="Times New Roman CYR" w:cs="Times New Roman CYR"/>
                <w:lang w:eastAsia="zh-CN"/>
              </w:rPr>
              <w:t>2</w:t>
            </w:r>
          </w:p>
        </w:tc>
        <w:tc>
          <w:tcPr>
            <w:tcW w:w="1672" w:type="dxa"/>
            <w:tcBorders>
              <w:top w:val="single" w:sz="4" w:space="0" w:color="000000"/>
              <w:left w:val="single" w:sz="4" w:space="0" w:color="000000"/>
              <w:bottom w:val="single" w:sz="4" w:space="0" w:color="000000"/>
            </w:tcBorders>
            <w:shd w:val="clear" w:color="auto" w:fill="auto"/>
            <w:vAlign w:val="center"/>
          </w:tcPr>
          <w:p w14:paraId="377073E6" w14:textId="2AC0F4DC" w:rsidR="00016663" w:rsidRPr="00016663" w:rsidRDefault="00016663" w:rsidP="001A404C">
            <w:pPr>
              <w:widowControl w:val="0"/>
              <w:autoSpaceDE w:val="0"/>
              <w:autoSpaceDN w:val="0"/>
              <w:spacing w:after="0" w:line="240" w:lineRule="auto"/>
              <w:ind w:left="108" w:right="141" w:hanging="101"/>
              <w:rPr>
                <w:rFonts w:ascii="Times New Roman" w:hAnsi="Times New Roman"/>
                <w:bCs/>
                <w:iCs/>
                <w:sz w:val="24"/>
                <w:lang w:eastAsia="uk-UA" w:bidi="uk-UA"/>
              </w:rPr>
            </w:pPr>
            <w:r w:rsidRPr="00016663">
              <w:rPr>
                <w:rFonts w:ascii="Times New Roman" w:hAnsi="Times New Roman"/>
                <w:bCs/>
                <w:iCs/>
                <w:sz w:val="24"/>
                <w:lang w:eastAsia="uk-UA" w:bidi="uk-UA"/>
              </w:rPr>
              <w:t>Часник</w:t>
            </w:r>
          </w:p>
        </w:tc>
        <w:tc>
          <w:tcPr>
            <w:tcW w:w="1559" w:type="dxa"/>
            <w:tcBorders>
              <w:top w:val="single" w:sz="4" w:space="0" w:color="000000"/>
              <w:left w:val="single" w:sz="4" w:space="0" w:color="000000"/>
              <w:bottom w:val="single" w:sz="4" w:space="0" w:color="000000"/>
            </w:tcBorders>
            <w:shd w:val="clear" w:color="auto" w:fill="auto"/>
            <w:vAlign w:val="center"/>
          </w:tcPr>
          <w:p w14:paraId="701B03DC" w14:textId="47EFC6D8" w:rsidR="00016663" w:rsidRPr="00016663" w:rsidRDefault="001A404C" w:rsidP="00016663">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0FCC" w14:textId="77777777" w:rsidR="00016663" w:rsidRPr="00016663" w:rsidRDefault="00016663" w:rsidP="00016663">
            <w:pPr>
              <w:widowControl w:val="0"/>
              <w:suppressAutoHyphens/>
              <w:autoSpaceDE w:val="0"/>
              <w:spacing w:after="0" w:line="240" w:lineRule="auto"/>
              <w:jc w:val="both"/>
              <w:rPr>
                <w:rFonts w:ascii="Times New Roman" w:eastAsia="Microsoft Sans Serif" w:hAnsi="Times New Roman"/>
                <w:color w:val="000000"/>
                <w:sz w:val="24"/>
                <w:szCs w:val="24"/>
                <w:lang w:eastAsia="uk-UA" w:bidi="uk-UA"/>
              </w:rPr>
            </w:pPr>
            <w:proofErr w:type="spellStart"/>
            <w:r w:rsidRPr="00016663">
              <w:rPr>
                <w:rFonts w:ascii="Times New Roman" w:eastAsia="Arial" w:hAnsi="Times New Roman"/>
                <w:color w:val="000000"/>
                <w:sz w:val="24"/>
                <w:szCs w:val="24"/>
                <w:lang w:val="ru-RU"/>
              </w:rPr>
              <w:t>Часник</w:t>
            </w:r>
            <w:proofErr w:type="spellEnd"/>
            <w:r w:rsidRPr="00016663">
              <w:rPr>
                <w:rFonts w:ascii="Times New Roman" w:eastAsia="Arial" w:hAnsi="Times New Roman"/>
                <w:color w:val="000000"/>
                <w:sz w:val="24"/>
                <w:szCs w:val="24"/>
                <w:lang w:val="ru-RU"/>
              </w:rPr>
              <w:t xml:space="preserve"> </w:t>
            </w:r>
            <w:proofErr w:type="spellStart"/>
            <w:r w:rsidRPr="00016663">
              <w:rPr>
                <w:rFonts w:ascii="Times New Roman" w:eastAsia="Arial" w:hAnsi="Times New Roman"/>
                <w:color w:val="000000"/>
                <w:sz w:val="24"/>
                <w:szCs w:val="24"/>
                <w:lang w:val="ru-RU"/>
              </w:rPr>
              <w:t>свіжий</w:t>
            </w:r>
            <w:proofErr w:type="spellEnd"/>
            <w:r w:rsidRPr="00016663">
              <w:rPr>
                <w:rFonts w:ascii="Times New Roman" w:eastAsia="Arial" w:hAnsi="Times New Roman"/>
                <w:color w:val="000000"/>
                <w:sz w:val="24"/>
                <w:szCs w:val="24"/>
                <w:lang w:val="ru-RU"/>
              </w:rPr>
              <w:t xml:space="preserve">, </w:t>
            </w:r>
            <w:proofErr w:type="spellStart"/>
            <w:r w:rsidRPr="00016663">
              <w:rPr>
                <w:rFonts w:ascii="Times New Roman" w:eastAsia="Arial" w:hAnsi="Times New Roman"/>
                <w:color w:val="000000"/>
                <w:sz w:val="24"/>
                <w:szCs w:val="24"/>
                <w:lang w:val="ru-RU"/>
              </w:rPr>
              <w:t>цілий</w:t>
            </w:r>
            <w:proofErr w:type="spellEnd"/>
            <w:r w:rsidRPr="00016663">
              <w:rPr>
                <w:rFonts w:ascii="Times New Roman" w:eastAsia="Arial" w:hAnsi="Times New Roman"/>
                <w:color w:val="000000"/>
                <w:sz w:val="24"/>
                <w:szCs w:val="24"/>
                <w:lang w:val="ru-RU"/>
              </w:rPr>
              <w:t xml:space="preserve">, здоровий, </w:t>
            </w:r>
            <w:proofErr w:type="spellStart"/>
            <w:r w:rsidRPr="00016663">
              <w:rPr>
                <w:rFonts w:ascii="Times New Roman" w:eastAsia="Arial" w:hAnsi="Times New Roman"/>
                <w:color w:val="000000"/>
                <w:sz w:val="24"/>
                <w:szCs w:val="24"/>
                <w:lang w:val="ru-RU"/>
              </w:rPr>
              <w:t>чистий</w:t>
            </w:r>
            <w:proofErr w:type="spellEnd"/>
            <w:r w:rsidRPr="00016663">
              <w:rPr>
                <w:rFonts w:ascii="Times New Roman" w:eastAsia="Arial" w:hAnsi="Times New Roman"/>
                <w:color w:val="000000"/>
                <w:sz w:val="24"/>
                <w:szCs w:val="24"/>
                <w:lang w:val="ru-RU"/>
              </w:rPr>
              <w:t xml:space="preserve">, не </w:t>
            </w:r>
            <w:proofErr w:type="spellStart"/>
            <w:r w:rsidRPr="00016663">
              <w:rPr>
                <w:rFonts w:ascii="Times New Roman" w:eastAsia="Arial" w:hAnsi="Times New Roman"/>
                <w:color w:val="000000"/>
                <w:sz w:val="24"/>
                <w:szCs w:val="24"/>
                <w:lang w:val="ru-RU"/>
              </w:rPr>
              <w:t>зів’ялий</w:t>
            </w:r>
            <w:proofErr w:type="spellEnd"/>
            <w:r w:rsidRPr="00016663">
              <w:rPr>
                <w:rFonts w:ascii="Times New Roman" w:eastAsia="Arial" w:hAnsi="Times New Roman"/>
                <w:color w:val="000000"/>
                <w:sz w:val="24"/>
                <w:szCs w:val="24"/>
                <w:lang w:val="ru-RU"/>
              </w:rPr>
              <w:t xml:space="preserve">, не </w:t>
            </w:r>
            <w:proofErr w:type="spellStart"/>
            <w:r w:rsidRPr="00016663">
              <w:rPr>
                <w:rFonts w:ascii="Times New Roman" w:eastAsia="Arial" w:hAnsi="Times New Roman"/>
                <w:color w:val="000000"/>
                <w:sz w:val="24"/>
                <w:szCs w:val="24"/>
                <w:lang w:val="ru-RU"/>
              </w:rPr>
              <w:t>пророслий</w:t>
            </w:r>
            <w:proofErr w:type="spellEnd"/>
            <w:r w:rsidRPr="00016663">
              <w:rPr>
                <w:rFonts w:ascii="Times New Roman" w:eastAsia="Arial" w:hAnsi="Times New Roman"/>
                <w:color w:val="000000"/>
                <w:sz w:val="24"/>
                <w:szCs w:val="24"/>
                <w:lang w:val="ru-RU"/>
              </w:rPr>
              <w:t xml:space="preserve">, не </w:t>
            </w:r>
            <w:proofErr w:type="spellStart"/>
            <w:r w:rsidRPr="00016663">
              <w:rPr>
                <w:rFonts w:ascii="Times New Roman" w:eastAsia="Arial" w:hAnsi="Times New Roman"/>
                <w:color w:val="000000"/>
                <w:sz w:val="24"/>
                <w:szCs w:val="24"/>
                <w:lang w:val="ru-RU"/>
              </w:rPr>
              <w:t>тріснутий</w:t>
            </w:r>
            <w:proofErr w:type="spellEnd"/>
            <w:r w:rsidRPr="00016663">
              <w:rPr>
                <w:rFonts w:ascii="Times New Roman" w:eastAsia="Arial" w:hAnsi="Times New Roman"/>
                <w:color w:val="000000"/>
                <w:sz w:val="24"/>
                <w:szCs w:val="24"/>
                <w:lang w:val="ru-RU"/>
              </w:rPr>
              <w:t xml:space="preserve">, не </w:t>
            </w:r>
            <w:proofErr w:type="spellStart"/>
            <w:r w:rsidRPr="00016663">
              <w:rPr>
                <w:rFonts w:ascii="Times New Roman" w:eastAsia="Arial" w:hAnsi="Times New Roman"/>
                <w:color w:val="000000"/>
                <w:sz w:val="24"/>
                <w:szCs w:val="24"/>
                <w:lang w:val="ru-RU"/>
              </w:rPr>
              <w:t>пошкоджений</w:t>
            </w:r>
            <w:proofErr w:type="spellEnd"/>
            <w:r w:rsidRPr="00016663">
              <w:rPr>
                <w:rFonts w:ascii="Times New Roman" w:eastAsia="Arial" w:hAnsi="Times New Roman"/>
                <w:color w:val="000000"/>
                <w:sz w:val="24"/>
                <w:szCs w:val="24"/>
                <w:lang w:val="ru-RU"/>
              </w:rPr>
              <w:t xml:space="preserve"> </w:t>
            </w:r>
            <w:proofErr w:type="spellStart"/>
            <w:r w:rsidRPr="00016663">
              <w:rPr>
                <w:rFonts w:ascii="Times New Roman" w:eastAsia="Arial" w:hAnsi="Times New Roman"/>
                <w:color w:val="000000"/>
                <w:sz w:val="24"/>
                <w:szCs w:val="24"/>
                <w:lang w:val="ru-RU"/>
              </w:rPr>
              <w:t>шкідниками</w:t>
            </w:r>
            <w:proofErr w:type="spellEnd"/>
            <w:r w:rsidRPr="00016663">
              <w:rPr>
                <w:rFonts w:ascii="Times New Roman" w:eastAsia="Arial" w:hAnsi="Times New Roman"/>
                <w:color w:val="000000"/>
                <w:sz w:val="24"/>
                <w:szCs w:val="24"/>
                <w:lang w:val="ru-RU"/>
              </w:rPr>
              <w:t xml:space="preserve">, </w:t>
            </w:r>
            <w:proofErr w:type="spellStart"/>
            <w:r w:rsidRPr="00016663">
              <w:rPr>
                <w:rFonts w:ascii="Times New Roman" w:eastAsia="Arial" w:hAnsi="Times New Roman"/>
                <w:color w:val="000000"/>
                <w:sz w:val="24"/>
                <w:szCs w:val="24"/>
                <w:lang w:val="ru-RU"/>
              </w:rPr>
              <w:t>типових</w:t>
            </w:r>
            <w:proofErr w:type="spellEnd"/>
            <w:r w:rsidRPr="00016663">
              <w:rPr>
                <w:rFonts w:ascii="Times New Roman" w:eastAsia="Arial" w:hAnsi="Times New Roman"/>
                <w:color w:val="000000"/>
                <w:sz w:val="24"/>
                <w:szCs w:val="24"/>
                <w:lang w:val="ru-RU"/>
              </w:rPr>
              <w:t xml:space="preserve"> для </w:t>
            </w:r>
            <w:proofErr w:type="spellStart"/>
            <w:r w:rsidRPr="00016663">
              <w:rPr>
                <w:rFonts w:ascii="Times New Roman" w:eastAsia="Arial" w:hAnsi="Times New Roman"/>
                <w:color w:val="000000"/>
                <w:sz w:val="24"/>
                <w:szCs w:val="24"/>
                <w:lang w:val="ru-RU"/>
              </w:rPr>
              <w:t>даного</w:t>
            </w:r>
            <w:proofErr w:type="spellEnd"/>
            <w:r w:rsidRPr="00016663">
              <w:rPr>
                <w:rFonts w:ascii="Times New Roman" w:eastAsia="Arial" w:hAnsi="Times New Roman"/>
                <w:color w:val="000000"/>
                <w:sz w:val="24"/>
                <w:szCs w:val="24"/>
                <w:lang w:val="ru-RU"/>
              </w:rPr>
              <w:t xml:space="preserve"> сорту </w:t>
            </w:r>
            <w:proofErr w:type="spellStart"/>
            <w:r w:rsidRPr="00016663">
              <w:rPr>
                <w:rFonts w:ascii="Times New Roman" w:eastAsia="Arial" w:hAnsi="Times New Roman"/>
                <w:color w:val="000000"/>
                <w:sz w:val="24"/>
                <w:szCs w:val="24"/>
                <w:lang w:val="ru-RU"/>
              </w:rPr>
              <w:t>форми</w:t>
            </w:r>
            <w:proofErr w:type="spellEnd"/>
            <w:r w:rsidRPr="00016663">
              <w:rPr>
                <w:rFonts w:ascii="Times New Roman" w:eastAsia="Arial" w:hAnsi="Times New Roman"/>
                <w:color w:val="000000"/>
                <w:sz w:val="24"/>
                <w:szCs w:val="24"/>
                <w:lang w:val="ru-RU"/>
              </w:rPr>
              <w:t xml:space="preserve">. Без </w:t>
            </w:r>
            <w:proofErr w:type="spellStart"/>
            <w:r w:rsidRPr="00016663">
              <w:rPr>
                <w:rFonts w:ascii="Times New Roman" w:eastAsia="Arial" w:hAnsi="Times New Roman"/>
                <w:color w:val="000000"/>
                <w:sz w:val="24"/>
                <w:szCs w:val="24"/>
                <w:lang w:val="ru-RU"/>
              </w:rPr>
              <w:t>стороннього</w:t>
            </w:r>
            <w:proofErr w:type="spellEnd"/>
            <w:r w:rsidRPr="00016663">
              <w:rPr>
                <w:rFonts w:ascii="Times New Roman" w:eastAsia="Arial" w:hAnsi="Times New Roman"/>
                <w:color w:val="000000"/>
                <w:sz w:val="24"/>
                <w:szCs w:val="24"/>
                <w:lang w:val="ru-RU"/>
              </w:rPr>
              <w:t xml:space="preserve"> запаху і </w:t>
            </w:r>
            <w:proofErr w:type="spellStart"/>
            <w:r w:rsidRPr="00016663">
              <w:rPr>
                <w:rFonts w:ascii="Times New Roman" w:eastAsia="Arial" w:hAnsi="Times New Roman"/>
                <w:color w:val="000000"/>
                <w:sz w:val="24"/>
                <w:szCs w:val="24"/>
                <w:lang w:val="ru-RU"/>
              </w:rPr>
              <w:t>присмаку</w:t>
            </w:r>
            <w:proofErr w:type="spellEnd"/>
            <w:r w:rsidRPr="00016663">
              <w:rPr>
                <w:rFonts w:ascii="Times New Roman" w:eastAsia="Arial" w:hAnsi="Times New Roman"/>
                <w:color w:val="000000"/>
                <w:sz w:val="24"/>
                <w:szCs w:val="24"/>
                <w:lang w:val="ru-RU"/>
              </w:rPr>
              <w:t xml:space="preserve">. Без ГМО. </w:t>
            </w:r>
            <w:proofErr w:type="spellStart"/>
            <w:r w:rsidRPr="00016663">
              <w:rPr>
                <w:rFonts w:ascii="Times New Roman" w:eastAsia="Arial" w:hAnsi="Times New Roman"/>
                <w:color w:val="000000"/>
                <w:sz w:val="24"/>
                <w:szCs w:val="24"/>
                <w:lang w:val="ru-RU"/>
              </w:rPr>
              <w:t>Якість</w:t>
            </w:r>
            <w:proofErr w:type="spellEnd"/>
            <w:r w:rsidRPr="00016663">
              <w:rPr>
                <w:rFonts w:ascii="Times New Roman" w:eastAsia="Arial" w:hAnsi="Times New Roman"/>
                <w:color w:val="000000"/>
                <w:sz w:val="24"/>
                <w:szCs w:val="24"/>
                <w:lang w:val="ru-RU"/>
              </w:rPr>
              <w:t xml:space="preserve"> </w:t>
            </w:r>
            <w:proofErr w:type="spellStart"/>
            <w:r w:rsidRPr="00016663">
              <w:rPr>
                <w:rFonts w:ascii="Times New Roman" w:eastAsia="Arial" w:hAnsi="Times New Roman"/>
                <w:color w:val="000000"/>
                <w:sz w:val="24"/>
                <w:szCs w:val="24"/>
                <w:lang w:val="ru-RU"/>
              </w:rPr>
              <w:t>згідно</w:t>
            </w:r>
            <w:proofErr w:type="spellEnd"/>
            <w:r w:rsidRPr="00016663">
              <w:rPr>
                <w:rFonts w:ascii="Times New Roman" w:eastAsia="Arial" w:hAnsi="Times New Roman"/>
                <w:color w:val="000000"/>
                <w:sz w:val="24"/>
                <w:szCs w:val="24"/>
                <w:lang w:val="ru-RU"/>
              </w:rPr>
              <w:t xml:space="preserve"> з ДСТУ 3233-95.</w:t>
            </w:r>
          </w:p>
        </w:tc>
      </w:tr>
    </w:tbl>
    <w:p w14:paraId="0154C605" w14:textId="77777777" w:rsidR="00016663" w:rsidRPr="00016663" w:rsidRDefault="00016663" w:rsidP="00016663">
      <w:pPr>
        <w:suppressAutoHyphens/>
        <w:spacing w:after="0" w:line="240" w:lineRule="auto"/>
        <w:jc w:val="both"/>
        <w:rPr>
          <w:rFonts w:ascii="Times New Roman" w:eastAsia="Times New Roman" w:hAnsi="Times New Roman"/>
          <w:i/>
          <w:sz w:val="24"/>
          <w:szCs w:val="24"/>
          <w:u w:val="single"/>
          <w:lang w:eastAsia="zh-CN"/>
        </w:rPr>
      </w:pPr>
    </w:p>
    <w:sectPr w:rsidR="00016663" w:rsidRPr="00016663"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A404C"/>
    <w:rsid w:val="001F7744"/>
    <w:rsid w:val="00207DC2"/>
    <w:rsid w:val="00250B75"/>
    <w:rsid w:val="00291C28"/>
    <w:rsid w:val="0029457C"/>
    <w:rsid w:val="00301121"/>
    <w:rsid w:val="003B0F34"/>
    <w:rsid w:val="003E3F76"/>
    <w:rsid w:val="00431614"/>
    <w:rsid w:val="004D2C24"/>
    <w:rsid w:val="005202C3"/>
    <w:rsid w:val="00531597"/>
    <w:rsid w:val="00534AF2"/>
    <w:rsid w:val="005B1DFE"/>
    <w:rsid w:val="0064194A"/>
    <w:rsid w:val="00644836"/>
    <w:rsid w:val="00653DDA"/>
    <w:rsid w:val="006E24EF"/>
    <w:rsid w:val="00770C71"/>
    <w:rsid w:val="00775A53"/>
    <w:rsid w:val="007B07FE"/>
    <w:rsid w:val="008C67D3"/>
    <w:rsid w:val="008E2E6D"/>
    <w:rsid w:val="009A2112"/>
    <w:rsid w:val="00A147FD"/>
    <w:rsid w:val="00A93C06"/>
    <w:rsid w:val="00B023C1"/>
    <w:rsid w:val="00B717FE"/>
    <w:rsid w:val="00D22CDD"/>
    <w:rsid w:val="00D370F5"/>
    <w:rsid w:val="00D37701"/>
    <w:rsid w:val="00D42C18"/>
    <w:rsid w:val="00DD3FDD"/>
    <w:rsid w:val="00E23B01"/>
    <w:rsid w:val="00EA00DB"/>
    <w:rsid w:val="00EC4649"/>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2023-08-14T13:49:00Z</dcterms:created>
  <dcterms:modified xsi:type="dcterms:W3CDTF">2023-08-14T13:49:00Z</dcterms:modified>
</cp:coreProperties>
</file>